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C0C" w:rsidRDefault="007C7C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C7C0C" w:rsidRDefault="007C7C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7C7C0C" w:rsidRDefault="007C7C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ТРОСНЯНСКИЙ РАЙОН</w:t>
      </w:r>
    </w:p>
    <w:p w:rsidR="007C7C0C" w:rsidRDefault="007C7C0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АДМИНИСТРАЦИЯ </w:t>
      </w:r>
      <w:r w:rsidR="00C2062B">
        <w:rPr>
          <w:rFonts w:ascii="Times New Roman" w:hAnsi="Times New Roman"/>
          <w:b/>
          <w:sz w:val="28"/>
          <w:szCs w:val="28"/>
          <w:u w:val="single"/>
        </w:rPr>
        <w:t>НИКОЛЬ</w:t>
      </w:r>
      <w:r>
        <w:rPr>
          <w:rFonts w:ascii="Times New Roman" w:hAnsi="Times New Roman"/>
          <w:b/>
          <w:sz w:val="28"/>
          <w:szCs w:val="28"/>
          <w:u w:val="single"/>
        </w:rPr>
        <w:t>СКОГО СЕЛЬСКОГО ПОСЕЛЕНИЯ</w:t>
      </w:r>
    </w:p>
    <w:p w:rsidR="007C7C0C" w:rsidRDefault="007C7C0C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7C7C0C" w:rsidRDefault="007C7C0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C7C0C" w:rsidRDefault="007C7C0C">
      <w:pPr>
        <w:jc w:val="center"/>
        <w:rPr>
          <w:rFonts w:ascii="Times New Roman" w:hAnsi="Times New Roman"/>
          <w:b/>
          <w:sz w:val="28"/>
          <w:szCs w:val="28"/>
        </w:rPr>
      </w:pPr>
    </w:p>
    <w:p w:rsidR="007C7C0C" w:rsidRDefault="00C2062B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C7C0C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02 декабря </w:t>
      </w:r>
      <w:r w:rsidR="007C7C0C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15 </w:t>
      </w:r>
      <w:r w:rsidR="007C7C0C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  <w:r w:rsidR="007C7C0C">
        <w:rPr>
          <w:rFonts w:ascii="Times New Roman" w:hAnsi="Times New Roman"/>
          <w:sz w:val="28"/>
          <w:szCs w:val="28"/>
        </w:rPr>
        <w:t xml:space="preserve">                                                                          №</w:t>
      </w:r>
      <w:r>
        <w:rPr>
          <w:rFonts w:ascii="Times New Roman" w:hAnsi="Times New Roman"/>
          <w:sz w:val="28"/>
          <w:szCs w:val="28"/>
        </w:rPr>
        <w:t xml:space="preserve"> 96</w:t>
      </w:r>
      <w:r w:rsidR="007C7C0C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</w:p>
    <w:p w:rsidR="007C7C0C" w:rsidRDefault="007C7C0C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r w:rsidR="00C2062B">
        <w:rPr>
          <w:rFonts w:ascii="Times New Roman" w:hAnsi="Times New Roman"/>
          <w:sz w:val="28"/>
          <w:szCs w:val="28"/>
        </w:rPr>
        <w:t>Никольское</w:t>
      </w:r>
    </w:p>
    <w:p w:rsidR="007C7C0C" w:rsidRDefault="007C7C0C">
      <w:pPr>
        <w:rPr>
          <w:rFonts w:ascii="Times New Roman" w:hAnsi="Times New Roman"/>
          <w:sz w:val="28"/>
          <w:szCs w:val="28"/>
        </w:rPr>
      </w:pPr>
    </w:p>
    <w:p w:rsidR="007C7C0C" w:rsidRDefault="007C7C0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реестра</w:t>
      </w:r>
    </w:p>
    <w:p w:rsidR="007C7C0C" w:rsidRDefault="007C7C0C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муниципальных услуг</w:t>
      </w:r>
    </w:p>
    <w:p w:rsidR="007C7C0C" w:rsidRDefault="00C2062B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Николь</w:t>
      </w:r>
      <w:r w:rsidR="007C7C0C">
        <w:rPr>
          <w:rFonts w:ascii="Times New Roman" w:hAnsi="Times New Roman"/>
          <w:b/>
          <w:sz w:val="28"/>
          <w:szCs w:val="28"/>
        </w:rPr>
        <w:t>ского сельского поселения</w:t>
      </w:r>
    </w:p>
    <w:p w:rsidR="007C7C0C" w:rsidRDefault="007C7C0C">
      <w:pPr>
        <w:jc w:val="both"/>
        <w:rPr>
          <w:rFonts w:ascii="Times New Roman" w:hAnsi="Times New Roman"/>
          <w:sz w:val="28"/>
          <w:szCs w:val="28"/>
        </w:rPr>
      </w:pPr>
    </w:p>
    <w:p w:rsidR="007C7C0C" w:rsidRDefault="007C7C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соответствии с Положением порядка формирования и ведения реестра муниципальных услуг </w:t>
      </w:r>
      <w:r w:rsidR="00C2062B">
        <w:rPr>
          <w:rFonts w:ascii="Times New Roman" w:hAnsi="Times New Roman"/>
          <w:sz w:val="28"/>
          <w:szCs w:val="28"/>
        </w:rPr>
        <w:t>Николь</w:t>
      </w:r>
      <w:r>
        <w:rPr>
          <w:rFonts w:ascii="Times New Roman" w:hAnsi="Times New Roman"/>
          <w:sz w:val="28"/>
          <w:szCs w:val="28"/>
        </w:rPr>
        <w:t xml:space="preserve">ского сельского поселения, утвержденным постановлением Администрации </w:t>
      </w:r>
      <w:r w:rsidR="00C2062B">
        <w:rPr>
          <w:rFonts w:ascii="Times New Roman" w:hAnsi="Times New Roman"/>
          <w:sz w:val="28"/>
          <w:szCs w:val="28"/>
        </w:rPr>
        <w:t>Николь</w:t>
      </w:r>
      <w:r>
        <w:rPr>
          <w:rFonts w:ascii="Times New Roman" w:hAnsi="Times New Roman"/>
          <w:sz w:val="28"/>
          <w:szCs w:val="28"/>
        </w:rPr>
        <w:t>ского сельского поселения Троснянского района от 0</w:t>
      </w:r>
      <w:r w:rsidR="00C2062B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C2062B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.201</w:t>
      </w:r>
      <w:r w:rsidR="00C206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</w:t>
      </w:r>
      <w:r w:rsidR="00C2062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, в целях актуализации реестра муниципальных услуг </w:t>
      </w:r>
      <w:r w:rsidR="00C2062B">
        <w:rPr>
          <w:rFonts w:ascii="Times New Roman" w:hAnsi="Times New Roman"/>
          <w:sz w:val="28"/>
          <w:szCs w:val="28"/>
        </w:rPr>
        <w:t>Николь</w:t>
      </w:r>
      <w:r>
        <w:rPr>
          <w:rFonts w:ascii="Times New Roman" w:hAnsi="Times New Roman"/>
          <w:sz w:val="28"/>
          <w:szCs w:val="28"/>
        </w:rPr>
        <w:t>ского сельского поселения Троснянского района,</w:t>
      </w:r>
    </w:p>
    <w:p w:rsidR="007C7C0C" w:rsidRDefault="007C7C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C7C0C" w:rsidRDefault="007C7C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1. Утвердить реестр муниципальных услуг согласно приложению к настоящему постановлению.</w:t>
      </w:r>
    </w:p>
    <w:p w:rsidR="007C7C0C" w:rsidRDefault="007C7C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2. Постановление администрации </w:t>
      </w:r>
      <w:r w:rsidR="00C2062B">
        <w:rPr>
          <w:rFonts w:ascii="Times New Roman" w:hAnsi="Times New Roman"/>
          <w:sz w:val="28"/>
          <w:szCs w:val="28"/>
        </w:rPr>
        <w:t>Никольс</w:t>
      </w:r>
      <w:r>
        <w:rPr>
          <w:rFonts w:ascii="Times New Roman" w:hAnsi="Times New Roman"/>
          <w:sz w:val="28"/>
          <w:szCs w:val="28"/>
        </w:rPr>
        <w:t xml:space="preserve">кого сельского поселения Троснянского района от </w:t>
      </w:r>
      <w:r w:rsidR="00C2062B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="00C2062B">
        <w:rPr>
          <w:rFonts w:ascii="Times New Roman" w:hAnsi="Times New Roman"/>
          <w:sz w:val="28"/>
          <w:szCs w:val="28"/>
        </w:rPr>
        <w:t>04</w:t>
      </w:r>
      <w:r>
        <w:rPr>
          <w:rFonts w:ascii="Times New Roman" w:hAnsi="Times New Roman"/>
          <w:sz w:val="28"/>
          <w:szCs w:val="28"/>
        </w:rPr>
        <w:t>.201</w:t>
      </w:r>
      <w:r w:rsidR="00C2062B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C2062B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считать утратившим силу.</w:t>
      </w:r>
    </w:p>
    <w:p w:rsidR="007C7C0C" w:rsidRDefault="007C7C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3. Настоящее постановление вступает в силу с момента обнародования.</w:t>
      </w:r>
    </w:p>
    <w:p w:rsidR="007C7C0C" w:rsidRDefault="007C7C0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4. Контроль исполнения настоящего постановления оставляю за собой.</w:t>
      </w:r>
    </w:p>
    <w:p w:rsidR="007C7C0C" w:rsidRDefault="007C7C0C">
      <w:pPr>
        <w:jc w:val="both"/>
        <w:rPr>
          <w:rFonts w:ascii="Times New Roman" w:hAnsi="Times New Roman"/>
          <w:sz w:val="28"/>
          <w:szCs w:val="28"/>
        </w:rPr>
      </w:pPr>
    </w:p>
    <w:p w:rsidR="007C7C0C" w:rsidRDefault="007C7C0C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сельского поселения                                           </w:t>
      </w:r>
      <w:r w:rsidR="00C2062B">
        <w:rPr>
          <w:rFonts w:ascii="Times New Roman" w:hAnsi="Times New Roman"/>
          <w:b/>
          <w:sz w:val="28"/>
          <w:szCs w:val="28"/>
        </w:rPr>
        <w:t>В.Н.</w:t>
      </w:r>
      <w:proofErr w:type="gramStart"/>
      <w:r w:rsidR="00C2062B">
        <w:rPr>
          <w:rFonts w:ascii="Times New Roman" w:hAnsi="Times New Roman"/>
          <w:b/>
          <w:sz w:val="28"/>
          <w:szCs w:val="28"/>
        </w:rPr>
        <w:t>Ласточкин</w:t>
      </w:r>
      <w:proofErr w:type="gramEnd"/>
    </w:p>
    <w:p w:rsidR="002417BB" w:rsidRDefault="002417BB">
      <w:pPr>
        <w:jc w:val="both"/>
        <w:rPr>
          <w:rFonts w:ascii="Times New Roman" w:hAnsi="Times New Roman"/>
          <w:b/>
          <w:sz w:val="28"/>
          <w:szCs w:val="28"/>
        </w:rPr>
      </w:pPr>
    </w:p>
    <w:p w:rsidR="002417BB" w:rsidRDefault="002417BB">
      <w:pPr>
        <w:jc w:val="both"/>
        <w:rPr>
          <w:rFonts w:ascii="Times New Roman" w:hAnsi="Times New Roman"/>
          <w:b/>
          <w:sz w:val="28"/>
          <w:szCs w:val="28"/>
        </w:rPr>
        <w:sectPr w:rsidR="002417BB" w:rsidSect="00667C9C">
          <w:pgSz w:w="11906" w:h="16838"/>
          <w:pgMar w:top="1134" w:right="850" w:bottom="1134" w:left="1701" w:header="720" w:footer="720" w:gutter="0"/>
          <w:cols w:space="720"/>
          <w:docGrid w:linePitch="360"/>
        </w:sectPr>
      </w:pPr>
    </w:p>
    <w:p w:rsidR="002417BB" w:rsidRDefault="002417BB" w:rsidP="002417BB">
      <w:pPr>
        <w:pStyle w:val="a7"/>
        <w:jc w:val="right"/>
      </w:pPr>
      <w:r>
        <w:lastRenderedPageBreak/>
        <w:t>Приложение к постановлению</w:t>
      </w:r>
    </w:p>
    <w:p w:rsidR="002417BB" w:rsidRDefault="002417BB" w:rsidP="002417BB">
      <w:pPr>
        <w:pStyle w:val="a7"/>
        <w:jc w:val="right"/>
      </w:pPr>
      <w:r>
        <w:t>администрации Никольского</w:t>
      </w:r>
    </w:p>
    <w:p w:rsidR="002417BB" w:rsidRDefault="002417BB" w:rsidP="002417BB">
      <w:pPr>
        <w:pStyle w:val="a7"/>
        <w:jc w:val="right"/>
      </w:pPr>
      <w:r>
        <w:t>сельского поселения</w:t>
      </w:r>
    </w:p>
    <w:p w:rsidR="002417BB" w:rsidRDefault="002417BB" w:rsidP="002417BB">
      <w:pPr>
        <w:pStyle w:val="a7"/>
        <w:jc w:val="right"/>
      </w:pPr>
      <w:r>
        <w:t>№ 96 от 2 декабря 2015 года</w:t>
      </w:r>
    </w:p>
    <w:p w:rsidR="002417BB" w:rsidRDefault="002417BB" w:rsidP="002417BB">
      <w:pPr>
        <w:jc w:val="center"/>
        <w:rPr>
          <w:rFonts w:ascii="Times New Roman" w:hAnsi="Times New Roman"/>
          <w:sz w:val="28"/>
          <w:szCs w:val="28"/>
        </w:rPr>
      </w:pPr>
    </w:p>
    <w:p w:rsidR="002417BB" w:rsidRDefault="002417BB" w:rsidP="002417B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Реестр муниципальных услуг Никольского сельского поселения</w:t>
      </w:r>
    </w:p>
    <w:tbl>
      <w:tblPr>
        <w:tblW w:w="14799" w:type="dxa"/>
        <w:tblInd w:w="-5" w:type="dxa"/>
        <w:tblLayout w:type="fixed"/>
        <w:tblLook w:val="0000"/>
      </w:tblPr>
      <w:tblGrid>
        <w:gridCol w:w="817"/>
        <w:gridCol w:w="2835"/>
        <w:gridCol w:w="2410"/>
        <w:gridCol w:w="1417"/>
        <w:gridCol w:w="1276"/>
        <w:gridCol w:w="3402"/>
        <w:gridCol w:w="2642"/>
      </w:tblGrid>
      <w:tr w:rsidR="002417BB" w:rsidTr="0090141E">
        <w:tc>
          <w:tcPr>
            <w:tcW w:w="14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 1. Муниципальные услуги, предоставляемые администрацией по запросам заявителей</w:t>
            </w:r>
          </w:p>
        </w:tc>
      </w:tr>
      <w:tr w:rsidR="002417BB" w:rsidTr="009014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Реестровый номер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Полное наименование муниципальной услуги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Структурное подразделение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предоставляющее услугу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возмездности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(безвозмездности) предоставления услуги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услуги в электронном виде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Нормативно-правовые акты, регламентирующие предоставление услуги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услуг, необходимых и обязательных для предоставления муниципальной услуги (при наличии) </w:t>
            </w:r>
          </w:p>
        </w:tc>
      </w:tr>
      <w:tr w:rsidR="002417BB" w:rsidTr="0090141E">
        <w:tc>
          <w:tcPr>
            <w:tcW w:w="14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Услуги в сфере жилищно-коммунального хозяйства</w:t>
            </w:r>
          </w:p>
        </w:tc>
      </w:tr>
      <w:tr w:rsidR="002417BB" w:rsidTr="009014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документов (выписок из домовой книги, справок и иных документов)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06.10.2003г. «Об общих принципах организации местного самоуправления в РФ»;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27.07.2010г. № 210-ФЗ «Об организации предоставления государственных и муниципальных услуг»;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 Никольского сельского поселения Троснянского района Орловской области.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Паспорт заявителя;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Домовая книга</w:t>
            </w:r>
          </w:p>
        </w:tc>
      </w:tr>
      <w:tr w:rsidR="002417BB" w:rsidTr="0090141E">
        <w:tc>
          <w:tcPr>
            <w:tcW w:w="14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Услуги в сфере градостроительства</w:t>
            </w:r>
          </w:p>
        </w:tc>
      </w:tr>
      <w:tr w:rsidR="002417BB" w:rsidTr="009014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Присвоение наименований сооружениям, улицам, площадям и иным территориям проживания граждан и адресов земельным участком, установлению нумерации зданий, строений и их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комплексов на территории Никольского сельского поселения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Конституция Российской Федерации;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Гражданский кодекс Российской Федерации;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Градостроительный кодекс Российской Федерации;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06.10.2003г. № 131-ФЗ «Об общих принципах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организации местного самоуправления в РФ»;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02.05.2006г. № 59-ФЗ «О порядке рассмотрения обращений граждан РФ»;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 Никольского сельского поселения Троснянского района Орловской области.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Ксерокопия документа, удостоверяющего личность заявителя (представителя заявителя), ксерокопию документа, удостоверяющего полномочия представителя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заявителя (доверенность и т.п.); 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Ксерокопию документа, подтверждающего право на земельный участок.</w:t>
            </w:r>
          </w:p>
        </w:tc>
      </w:tr>
      <w:tr w:rsidR="002417BB" w:rsidTr="0090141E">
        <w:tc>
          <w:tcPr>
            <w:tcW w:w="14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Услуги в сфере выдачи выписок</w:t>
            </w:r>
          </w:p>
        </w:tc>
      </w:tr>
      <w:tr w:rsidR="002417BB" w:rsidTr="009014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Выдача выписок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книги о наличии у гражданина земельного участка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Федеральной регистрационной службы от 29.08.2006г. № 146 «Об утверждении формы выписки из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похозяйственной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книги о наличии у гражданина права на земельный участок»;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Статья 25.2 Федерального закона от 21.07.1997г. №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122-ФЗ «О государственной регистрации прав на недвижимое имущество и сделок с ним»;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Министерства сельского хозяйства РФ от 11.10.2010г. № 345 «Об утверждении формы и порядка ведения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похозяйственных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книг органами местного самоуправления поселений и органами местного самоуправления городских округов».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Паспорт заявител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владельца земельного участка, домовладения;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Ксерокопия свидетельства о смерти (в случае смерти владельца земельного участка, домовладения);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Правоустанавливающие документы на дом и земельный участок.</w:t>
            </w:r>
          </w:p>
        </w:tc>
      </w:tr>
      <w:tr w:rsidR="002417BB" w:rsidTr="0090141E">
        <w:tc>
          <w:tcPr>
            <w:tcW w:w="14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Услуги в сфере выдачи справок</w:t>
            </w:r>
          </w:p>
        </w:tc>
      </w:tr>
      <w:tr w:rsidR="002417BB" w:rsidTr="009014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справок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Конституция Российской Федерации;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Налоговый кодекс Российской Федерации;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Федеральный закон от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06.10.2003г. № 131-ФЗ «Об общих принципах организации местного самоуправления в РФ»;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02.05.2006г. №59-ФЗ «О порядке рассмотрения обращений граждан РФ»;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21.07.1997г. № 122-ФЗ «О государственной регистрации прав на недвижимое имущество и сделок с ним».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Паспорт заявителя;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Паспорта или свидетельства о рождении на детей;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Домовая книга;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Документы, удостоверяющие личность на всех членов семьи.</w:t>
            </w:r>
          </w:p>
        </w:tc>
      </w:tr>
      <w:tr w:rsidR="002417BB" w:rsidTr="0090141E">
        <w:tc>
          <w:tcPr>
            <w:tcW w:w="14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Услуги в сфере благоустройства и санитарного содержания территории сельского поселения</w:t>
            </w:r>
          </w:p>
        </w:tc>
      </w:tr>
      <w:tr w:rsidR="002417BB" w:rsidTr="009014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Выдача разрешений на вырубку деревьев, кустарников, уничтожение (перекопку) газонов и цветников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Конституция Российской Федерации;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Градостроительный кодекс РФ;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Жилищный кодекс Российской Федерации;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Земельный кодекс Российской Федерации;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10.01.2002г. № 7-ФЗ «Об охране окружающей среды»;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РФ»;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02.05.2006г. № 59-ФЗ «О порядке рассмотрения обращений граждан РФ»;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Устав Никольского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сельского поселения Троснянского района Орловской области.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Заявление о выдаче разрешения на вырубку деревьев, кустарников, уничтожение (перекопку) газонов и цветников;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План-схема расположения газонов и цветников;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плана  благоустройства территории из согласованного проекта на строительство или реконструкцию строения (при наличии);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Копия решения общего собрания собственников помещений;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Правоустанавливающие документы на земельный участок, принадлежащий заявителю.</w:t>
            </w:r>
          </w:p>
        </w:tc>
      </w:tr>
      <w:tr w:rsidR="002417BB" w:rsidTr="0090141E">
        <w:tc>
          <w:tcPr>
            <w:tcW w:w="14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Услуги в сфере культуры</w:t>
            </w:r>
          </w:p>
        </w:tc>
      </w:tr>
      <w:tr w:rsidR="002417BB" w:rsidTr="009014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информации о времени и месте проведения праздничных мероприятий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РФ»;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 Никольского сельского поселения Троснянского района Орловской области.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Распоряжение администрации Никольского сельского поселения Троснянского района</w:t>
            </w:r>
          </w:p>
        </w:tc>
      </w:tr>
      <w:tr w:rsidR="002417BB" w:rsidTr="0090141E">
        <w:tc>
          <w:tcPr>
            <w:tcW w:w="14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Иные муниципальные услуги </w:t>
            </w:r>
          </w:p>
        </w:tc>
      </w:tr>
      <w:tr w:rsidR="002417BB" w:rsidTr="009014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Совершение нотариальных действий, предусмотренных законодательством, в случае отсутствия в поселении нотариуса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 Ведущий специалист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Безвозмездно, платно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Конституция Российской Федерации; Гражданский кодекс РФ; Налоговый кодекс Российской Федерации;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06.10.2003г. № 131-ФЗ «Об общих принципах организации местного самоуправления в РФ»;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27.07.2010г. № 59-ФЗ «Об организации предоставления государственных и муниципальных услуг»;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Устав Никольского сельского поселения Троснянского района;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Приказ Минюста РФ от 27.12.2007г. № 256 «Об утверждении Инструкции о порядке совершения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нотариальных действий главами местных администраций поселений и специально уполномоченными должностными лицами местного самоуправления поселений».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Паспорт заявителя или документов, заменяющих его, оригинал и копии документа, на основании которых будет подготовлена доверенность или верность копий, которые необходимо засвидетельствовать нотариально, и уплате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гос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пошлины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2417BB" w:rsidTr="0090141E">
        <w:tc>
          <w:tcPr>
            <w:tcW w:w="147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Услуги в сфере земельных отношений</w:t>
            </w:r>
          </w:p>
        </w:tc>
      </w:tr>
      <w:tr w:rsidR="002417BB" w:rsidTr="0090141E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Распоряжение земельными участками государственная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собственность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на которые не разграничена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Безвозмездно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предусмотрено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РФ от 06.10.2003 № 131-ФЗ «Об общих принципах организации местного самоуправления в РФ»;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Федеральный закон от 24.07.2007 № 221-ФЗ «О государственном кадастре недвижимости»;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Градостроительный кодекс РФ;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Земельный кодекс РФ;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Устав Никольского сельского поселения Троснянского района Орловской области. </w:t>
            </w:r>
          </w:p>
        </w:tc>
        <w:tc>
          <w:tcPr>
            <w:tcW w:w="2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17BB" w:rsidRDefault="002417BB" w:rsidP="0090141E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Паспорт заявителя или документов, заменяющих его;</w:t>
            </w:r>
          </w:p>
          <w:p w:rsidR="002417BB" w:rsidRDefault="002417BB" w:rsidP="0090141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Письменное обращение заявителя.</w:t>
            </w:r>
          </w:p>
        </w:tc>
      </w:tr>
    </w:tbl>
    <w:p w:rsidR="002417BB" w:rsidRDefault="002417BB" w:rsidP="002417BB">
      <w:pPr>
        <w:jc w:val="center"/>
        <w:rPr>
          <w:rFonts w:ascii="Times New Roman" w:hAnsi="Times New Roman"/>
          <w:sz w:val="28"/>
          <w:szCs w:val="28"/>
        </w:rPr>
      </w:pPr>
    </w:p>
    <w:p w:rsidR="002417BB" w:rsidRDefault="002417BB" w:rsidP="002417BB">
      <w:pPr>
        <w:jc w:val="both"/>
        <w:rPr>
          <w:rFonts w:ascii="Times New Roman" w:hAnsi="Times New Roman"/>
          <w:b/>
          <w:sz w:val="28"/>
          <w:szCs w:val="28"/>
        </w:rPr>
      </w:pPr>
    </w:p>
    <w:sectPr w:rsidR="002417BB" w:rsidSect="00FB5638">
      <w:pgSz w:w="16838" w:h="11906" w:orient="landscape"/>
      <w:pgMar w:top="1701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62B"/>
    <w:rsid w:val="002417BB"/>
    <w:rsid w:val="00667C9C"/>
    <w:rsid w:val="007C7C0C"/>
    <w:rsid w:val="00C2062B"/>
    <w:rsid w:val="00E5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C9C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qFormat/>
    <w:rsid w:val="00667C9C"/>
    <w:pPr>
      <w:keepNext/>
      <w:numPr>
        <w:numId w:val="1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1"/>
      <w:sz w:val="32"/>
      <w:szCs w:val="32"/>
    </w:rPr>
  </w:style>
  <w:style w:type="paragraph" w:styleId="2">
    <w:name w:val="heading 2"/>
    <w:basedOn w:val="a"/>
    <w:next w:val="a"/>
    <w:qFormat/>
    <w:rsid w:val="00667C9C"/>
    <w:pPr>
      <w:keepNext/>
      <w:numPr>
        <w:ilvl w:val="1"/>
        <w:numId w:val="1"/>
      </w:numPr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667C9C"/>
  </w:style>
  <w:style w:type="character" w:customStyle="1" w:styleId="11">
    <w:name w:val="Заголовок 1 Знак"/>
    <w:basedOn w:val="10"/>
    <w:rsid w:val="00667C9C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20">
    <w:name w:val="Заголовок 2 Знак"/>
    <w:basedOn w:val="10"/>
    <w:rsid w:val="00667C9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3">
    <w:name w:val="Заголовок"/>
    <w:basedOn w:val="a"/>
    <w:next w:val="a4"/>
    <w:rsid w:val="00667C9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67C9C"/>
    <w:pPr>
      <w:spacing w:after="120"/>
    </w:pPr>
  </w:style>
  <w:style w:type="paragraph" w:styleId="a5">
    <w:name w:val="List"/>
    <w:basedOn w:val="a4"/>
    <w:rsid w:val="00667C9C"/>
    <w:rPr>
      <w:rFonts w:ascii="Arial" w:hAnsi="Arial" w:cs="Mangal"/>
    </w:rPr>
  </w:style>
  <w:style w:type="paragraph" w:customStyle="1" w:styleId="12">
    <w:name w:val="Название1"/>
    <w:basedOn w:val="a"/>
    <w:rsid w:val="00667C9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3">
    <w:name w:val="Указатель1"/>
    <w:basedOn w:val="a"/>
    <w:rsid w:val="00667C9C"/>
    <w:pPr>
      <w:suppressLineNumbers/>
    </w:pPr>
    <w:rPr>
      <w:rFonts w:ascii="Arial" w:hAnsi="Arial" w:cs="Mangal"/>
    </w:rPr>
  </w:style>
  <w:style w:type="paragraph" w:styleId="a6">
    <w:name w:val="No Spacing"/>
    <w:qFormat/>
    <w:rsid w:val="00667C9C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7">
    <w:name w:val="List Paragraph"/>
    <w:basedOn w:val="a"/>
    <w:qFormat/>
    <w:rsid w:val="002417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1601-01-01T00:00:00Z</cp:lastPrinted>
  <dcterms:created xsi:type="dcterms:W3CDTF">2016-01-27T12:36:00Z</dcterms:created>
  <dcterms:modified xsi:type="dcterms:W3CDTF">2016-01-28T07:11:00Z</dcterms:modified>
</cp:coreProperties>
</file>