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E7" w:rsidRPr="00EE69BE" w:rsidRDefault="007E318D">
      <w:pPr>
        <w:shd w:val="clear" w:color="auto" w:fill="FFFFFF"/>
        <w:tabs>
          <w:tab w:val="left" w:pos="2515"/>
        </w:tabs>
        <w:spacing w:before="187" w:line="317" w:lineRule="exact"/>
        <w:jc w:val="center"/>
        <w:rPr>
          <w:rFonts w:cs="Times New Roman CYR"/>
          <w:b/>
        </w:rPr>
      </w:pPr>
      <w:r w:rsidRPr="00EE69BE">
        <w:rPr>
          <w:rFonts w:cs="Times New Roman CYR"/>
          <w:b/>
          <w:color w:val="000000"/>
          <w:spacing w:val="-7"/>
        </w:rPr>
        <w:t>РОССИЙСКАЯ   ФЕДЕРАЦИЯ</w:t>
      </w:r>
    </w:p>
    <w:p w:rsidR="000405E7" w:rsidRPr="00EE69BE" w:rsidRDefault="007E318D">
      <w:pPr>
        <w:shd w:val="clear" w:color="auto" w:fill="FFFFFF"/>
        <w:tabs>
          <w:tab w:val="left" w:pos="2515"/>
        </w:tabs>
        <w:spacing w:line="317" w:lineRule="exact"/>
        <w:ind w:left="5"/>
        <w:jc w:val="center"/>
        <w:rPr>
          <w:rFonts w:cs="Times New Roman CYR"/>
          <w:b/>
        </w:rPr>
      </w:pPr>
      <w:r w:rsidRPr="00EE69BE">
        <w:rPr>
          <w:rFonts w:cs="Times New Roman CYR"/>
          <w:b/>
          <w:color w:val="000000"/>
          <w:spacing w:val="-7"/>
        </w:rPr>
        <w:t>ОРЛОВСКАЯ ОБЛАСТЬ</w:t>
      </w:r>
    </w:p>
    <w:p w:rsidR="000405E7" w:rsidRPr="00EE69BE" w:rsidRDefault="007E318D">
      <w:pPr>
        <w:shd w:val="clear" w:color="auto" w:fill="FFFFFF"/>
        <w:tabs>
          <w:tab w:val="left" w:pos="2515"/>
        </w:tabs>
        <w:spacing w:line="317" w:lineRule="exact"/>
        <w:jc w:val="center"/>
        <w:rPr>
          <w:rFonts w:cs="Times New Roman CYR"/>
          <w:b/>
          <w:color w:val="000000"/>
          <w:spacing w:val="-5"/>
        </w:rPr>
      </w:pPr>
      <w:r w:rsidRPr="00EE69BE">
        <w:rPr>
          <w:rFonts w:cs="Times New Roman CYR"/>
          <w:b/>
          <w:color w:val="000000"/>
          <w:spacing w:val="-5"/>
        </w:rPr>
        <w:t>ТРОСНЯНСКИЙ  РАЙОН</w:t>
      </w:r>
    </w:p>
    <w:p w:rsidR="000405E7" w:rsidRPr="00EE69BE" w:rsidRDefault="007E318D">
      <w:pPr>
        <w:pBdr>
          <w:bottom w:val="single" w:sz="12" w:space="1" w:color="auto"/>
        </w:pBdr>
        <w:shd w:val="clear" w:color="auto" w:fill="FFFFFF"/>
        <w:tabs>
          <w:tab w:val="left" w:pos="2515"/>
        </w:tabs>
        <w:spacing w:line="317" w:lineRule="exact"/>
        <w:jc w:val="center"/>
        <w:rPr>
          <w:rFonts w:cs="Times New Roman CYR"/>
          <w:b/>
          <w:color w:val="000000"/>
          <w:spacing w:val="-3"/>
        </w:rPr>
      </w:pPr>
      <w:r w:rsidRPr="00EE69BE">
        <w:rPr>
          <w:rFonts w:cs="Times New Roman CYR"/>
          <w:b/>
          <w:color w:val="000000"/>
          <w:spacing w:val="-3"/>
        </w:rPr>
        <w:t>АДМИНИСТРАЦИЯ  МАЛАХОВО-СЛОБОДСКОГО  СЕЛЬСКОГО ПОСЕЛЕНИЯ</w:t>
      </w:r>
    </w:p>
    <w:p w:rsidR="000405E7" w:rsidRPr="00EE69BE" w:rsidRDefault="007E318D">
      <w:pPr>
        <w:spacing w:before="200"/>
        <w:jc w:val="center"/>
        <w:rPr>
          <w:rFonts w:cs="Times New Roman CYR"/>
          <w:b/>
        </w:rPr>
      </w:pPr>
      <w:r w:rsidRPr="00EE69BE">
        <w:rPr>
          <w:rFonts w:cs="Times New Roman CYR"/>
          <w:b/>
        </w:rPr>
        <w:t>ПОСТАНОВЛЕНИЕ</w:t>
      </w:r>
    </w:p>
    <w:p w:rsidR="000405E7" w:rsidRDefault="000405E7">
      <w:pPr>
        <w:jc w:val="center"/>
        <w:rPr>
          <w:rFonts w:cs="Times New Roman CYR"/>
        </w:rPr>
      </w:pPr>
    </w:p>
    <w:p w:rsidR="00EE69BE" w:rsidRDefault="00EE69BE">
      <w:pPr>
        <w:jc w:val="center"/>
        <w:rPr>
          <w:rFonts w:cs="Times New Roman CYR"/>
        </w:rPr>
      </w:pPr>
    </w:p>
    <w:p w:rsidR="00EE69BE" w:rsidRPr="00CD7F45" w:rsidRDefault="00E04833" w:rsidP="00EE69BE">
      <w:pPr>
        <w:tabs>
          <w:tab w:val="left" w:pos="7569"/>
        </w:tabs>
        <w:rPr>
          <w:sz w:val="28"/>
          <w:szCs w:val="28"/>
        </w:rPr>
      </w:pPr>
      <w:r>
        <w:rPr>
          <w:sz w:val="28"/>
          <w:szCs w:val="28"/>
        </w:rPr>
        <w:t>от   10  января  2023</w:t>
      </w:r>
      <w:r w:rsidR="00EE69BE">
        <w:rPr>
          <w:sz w:val="28"/>
          <w:szCs w:val="28"/>
        </w:rPr>
        <w:t xml:space="preserve"> г.  </w:t>
      </w:r>
      <w:r w:rsidR="00EE69BE" w:rsidRPr="009B723A">
        <w:rPr>
          <w:sz w:val="28"/>
          <w:szCs w:val="28"/>
        </w:rPr>
        <w:t xml:space="preserve">                                 </w:t>
      </w:r>
      <w:r w:rsidR="00EE69BE">
        <w:rPr>
          <w:sz w:val="28"/>
          <w:szCs w:val="28"/>
        </w:rPr>
        <w:t xml:space="preserve">                 №  1</w:t>
      </w:r>
    </w:p>
    <w:p w:rsidR="00EE69BE" w:rsidRDefault="00EE69BE" w:rsidP="00EE69BE">
      <w:pPr>
        <w:ind w:right="4855"/>
        <w:rPr>
          <w:sz w:val="28"/>
          <w:szCs w:val="28"/>
        </w:rPr>
      </w:pPr>
      <w:r>
        <w:rPr>
          <w:sz w:val="28"/>
          <w:szCs w:val="28"/>
        </w:rPr>
        <w:t>п. Красноармейский</w:t>
      </w:r>
    </w:p>
    <w:p w:rsidR="000405E7" w:rsidRDefault="000405E7">
      <w:pPr>
        <w:ind w:left="540"/>
        <w:jc w:val="center"/>
        <w:rPr>
          <w:rFonts w:cs="Times New Roman CYR"/>
        </w:rPr>
      </w:pPr>
    </w:p>
    <w:p w:rsidR="00EE69BE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Об утверждении Положения 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>об организации</w:t>
      </w:r>
    </w:p>
    <w:p w:rsidR="00EE69BE" w:rsidRDefault="007E318D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 w:rsidRPr="00EE69BE">
        <w:rPr>
          <w:rFonts w:ascii="Times New Roman" w:hAnsi="Times New Roman" w:cs="Times New Roman"/>
          <w:bCs w:val="0"/>
          <w:sz w:val="27"/>
          <w:szCs w:val="27"/>
        </w:rPr>
        <w:t xml:space="preserve">и </w:t>
      </w:r>
      <w:proofErr w:type="gramStart"/>
      <w:r w:rsidRPr="00EE69BE">
        <w:rPr>
          <w:rFonts w:ascii="Times New Roman" w:hAnsi="Times New Roman" w:cs="Times New Roman"/>
          <w:bCs w:val="0"/>
          <w:sz w:val="27"/>
          <w:szCs w:val="27"/>
        </w:rPr>
        <w:t>осуществлении</w:t>
      </w:r>
      <w:proofErr w:type="gramEnd"/>
      <w:r w:rsidR="00EE69BE">
        <w:rPr>
          <w:rFonts w:ascii="Times New Roman" w:hAnsi="Times New Roman" w:cs="Times New Roman"/>
          <w:bCs w:val="0"/>
          <w:sz w:val="27"/>
          <w:szCs w:val="27"/>
        </w:rPr>
        <w:t xml:space="preserve"> </w:t>
      </w:r>
      <w:r w:rsidRPr="00EE69BE">
        <w:rPr>
          <w:rFonts w:ascii="Times New Roman" w:hAnsi="Times New Roman" w:cs="Times New Roman"/>
          <w:bCs w:val="0"/>
          <w:sz w:val="27"/>
          <w:szCs w:val="27"/>
        </w:rPr>
        <w:t>первичного воинского учета</w:t>
      </w:r>
    </w:p>
    <w:p w:rsidR="000405E7" w:rsidRPr="00EE69BE" w:rsidRDefault="00EE69BE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н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а территории  Малахово-Слободского сельского                           </w:t>
      </w:r>
      <w:r w:rsidR="00E04833">
        <w:rPr>
          <w:rFonts w:ascii="Times New Roman" w:hAnsi="Times New Roman" w:cs="Times New Roman"/>
          <w:bCs w:val="0"/>
          <w:sz w:val="27"/>
          <w:szCs w:val="27"/>
        </w:rPr>
        <w:t xml:space="preserve">               поселения на 2023</w:t>
      </w:r>
      <w:r w:rsidR="007E318D" w:rsidRPr="00EE69BE">
        <w:rPr>
          <w:rFonts w:ascii="Times New Roman" w:hAnsi="Times New Roman" w:cs="Times New Roman"/>
          <w:bCs w:val="0"/>
          <w:sz w:val="27"/>
          <w:szCs w:val="27"/>
        </w:rPr>
        <w:t xml:space="preserve"> год</w:t>
      </w:r>
    </w:p>
    <w:p w:rsidR="000405E7" w:rsidRPr="00EE69BE" w:rsidRDefault="000405E7" w:rsidP="00EE69BE">
      <w:pPr>
        <w:pStyle w:val="ConsPlusTitle"/>
        <w:widowControl/>
        <w:ind w:right="-1"/>
        <w:rPr>
          <w:rFonts w:ascii="Times New Roman" w:hAnsi="Times New Roman" w:cs="Times New Roman"/>
          <w:bCs w:val="0"/>
          <w:sz w:val="27"/>
          <w:szCs w:val="27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EE69BE">
        <w:rPr>
          <w:rFonts w:ascii="Times New Roman" w:hAnsi="Times New Roman" w:cs="Times New Roman"/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EE69BE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27 ноября 2006 г. № 719 «Об утверждении Положения о воинском учете», Уставом поселения, администрация Малахово-Слободского  сельского поселения   </w:t>
      </w:r>
      <w:r w:rsidRPr="00EE69B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405E7" w:rsidRPr="00EE69BE" w:rsidRDefault="000405E7" w:rsidP="00EE69BE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 Утвердить Положение «Об организации и осуществлении первичного воинского учета  на территории  Малахово-Слободского сельского поселения» (приложение №1).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2. Утвердить Должностную инструкцию военно-учетному работнику, осуществляющему ведение воинского учета на территории  Малахово-Слободского сельского поселения (приложение №2).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 Обязанности по организации и ведению первичного воинского учета граждан на территории Малахово-Слободского  сельского поселения возложить на главу сельского поселения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Прошкину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 xml:space="preserve"> В. К.</w:t>
      </w:r>
    </w:p>
    <w:p w:rsidR="000405E7" w:rsidRPr="00EE69BE" w:rsidRDefault="007E318D" w:rsidP="00EE6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  <w:r w:rsidR="00EE69BE">
        <w:rPr>
          <w:rFonts w:ascii="Times New Roman" w:hAnsi="Times New Roman" w:cs="Times New Roman"/>
          <w:sz w:val="28"/>
          <w:szCs w:val="28"/>
        </w:rPr>
        <w:t>4</w:t>
      </w:r>
      <w:r w:rsidRPr="00EE6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405E7" w:rsidRPr="00EE69BE" w:rsidRDefault="007E318D" w:rsidP="00EE69BE">
      <w:pPr>
        <w:tabs>
          <w:tab w:val="left" w:pos="8000"/>
        </w:tabs>
        <w:ind w:left="432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E69BE" w:rsidRDefault="00EE69BE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Глава  Малахово-Слободского</w:t>
      </w:r>
    </w:p>
    <w:p w:rsidR="000405E7" w:rsidRPr="00EE69BE" w:rsidRDefault="007E318D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В.</w:t>
      </w:r>
      <w:r w:rsidR="00132C60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E69BE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  <w:r w:rsidRPr="00EE69BE">
        <w:rPr>
          <w:rFonts w:ascii="Times New Roman" w:hAnsi="Times New Roman" w:cs="Times New Roman"/>
          <w:sz w:val="28"/>
          <w:szCs w:val="28"/>
        </w:rPr>
        <w:t>.</w:t>
      </w:r>
    </w:p>
    <w:p w:rsidR="000405E7" w:rsidRPr="00EE69BE" w:rsidRDefault="000405E7" w:rsidP="00EE69BE">
      <w:pPr>
        <w:tabs>
          <w:tab w:val="left" w:pos="80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lastRenderedPageBreak/>
        <w:t>Приложение № 1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Малахово-Слободского сельского поселения</w:t>
      </w:r>
    </w:p>
    <w:p w:rsidR="00054C21" w:rsidRDefault="007E318D">
      <w:pPr>
        <w:ind w:left="4680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 </w:t>
      </w:r>
      <w:r w:rsidR="00EE69BE">
        <w:rPr>
          <w:rFonts w:cs="Times New Roman CYR"/>
          <w:sz w:val="20"/>
          <w:szCs w:val="20"/>
        </w:rPr>
        <w:t xml:space="preserve">                     </w:t>
      </w:r>
      <w:r w:rsidR="00B97ABF">
        <w:rPr>
          <w:rFonts w:cs="Times New Roman CYR"/>
          <w:sz w:val="20"/>
          <w:szCs w:val="20"/>
        </w:rPr>
        <w:t xml:space="preserve">   от  10.01.2023</w:t>
      </w:r>
      <w:r>
        <w:rPr>
          <w:rFonts w:cs="Times New Roman CYR"/>
          <w:sz w:val="20"/>
          <w:szCs w:val="20"/>
        </w:rPr>
        <w:t xml:space="preserve"> г.  № 1</w:t>
      </w: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p w:rsidR="00054C21" w:rsidRDefault="00054C21">
      <w:pPr>
        <w:ind w:left="4680"/>
        <w:rPr>
          <w:rFonts w:cs="Times New Roman CYR"/>
          <w:sz w:val="20"/>
          <w:szCs w:val="20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054C21">
        <w:trPr>
          <w:trHeight w:val="88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1312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  Малахово-Слободского  сельского поселения</w:t>
            </w: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</w:t>
            </w:r>
            <w:r w:rsidR="00132C60">
              <w:rPr>
                <w:rFonts w:cs="Times New Roman CYR"/>
                <w:sz w:val="28"/>
                <w:szCs w:val="28"/>
              </w:rPr>
              <w:t>В.</w:t>
            </w:r>
            <w:r>
              <w:rPr>
                <w:rFonts w:cs="Times New Roman CYR"/>
                <w:sz w:val="28"/>
                <w:szCs w:val="28"/>
              </w:rPr>
              <w:t xml:space="preserve">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right"/>
              <w:rPr>
                <w:rFonts w:ascii="Arial Narrow" w:hAnsi="Arial Narrow" w:cs="Arial Narrow"/>
                <w:sz w:val="28"/>
                <w:szCs w:val="28"/>
              </w:rPr>
            </w:pPr>
            <w:proofErr w:type="spellStart"/>
            <w:r>
              <w:rPr>
                <w:rFonts w:cs="Times New Roman CYR"/>
                <w:sz w:val="28"/>
                <w:szCs w:val="28"/>
              </w:rPr>
              <w:t>В.</w:t>
            </w:r>
            <w:r w:rsidR="00132C60">
              <w:rPr>
                <w:rFonts w:cs="Times New Roman CYR"/>
                <w:sz w:val="28"/>
                <w:szCs w:val="28"/>
              </w:rPr>
              <w:t>К.</w:t>
            </w:r>
            <w:r>
              <w:rPr>
                <w:rFonts w:cs="Times New Roman CYR"/>
                <w:sz w:val="28"/>
                <w:szCs w:val="28"/>
              </w:rPr>
              <w:t>Прошкина</w:t>
            </w:r>
            <w:proofErr w:type="spellEnd"/>
          </w:p>
        </w:tc>
      </w:tr>
      <w:tr w:rsidR="00054C21" w:rsidTr="00054C21">
        <w:trPr>
          <w:trHeight w:val="431"/>
        </w:trPr>
        <w:tc>
          <w:tcPr>
            <w:tcW w:w="5387" w:type="dxa"/>
          </w:tcPr>
          <w:p w:rsidR="00054C21" w:rsidRDefault="00054C21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054C21">
        <w:trPr>
          <w:trHeight w:val="882"/>
        </w:trPr>
        <w:tc>
          <w:tcPr>
            <w:tcW w:w="5387" w:type="dxa"/>
          </w:tcPr>
          <w:p w:rsidR="00054C21" w:rsidRDefault="00E04833" w:rsidP="00054C21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 10» января 2023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054C21" w:rsidRDefault="00E04833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«10 » января 2023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</w:tr>
    </w:tbl>
    <w:p w:rsidR="00054C21" w:rsidRDefault="00054C21">
      <w:pPr>
        <w:ind w:left="4680"/>
        <w:rPr>
          <w:rFonts w:cs="Times New Roman CYR"/>
          <w:sz w:val="20"/>
          <w:szCs w:val="20"/>
        </w:rPr>
      </w:pPr>
    </w:p>
    <w:p w:rsidR="00054C21" w:rsidRPr="00E04833" w:rsidRDefault="00E04833" w:rsidP="00E04833">
      <w:pPr>
        <w:ind w:left="4500"/>
        <w:jc w:val="center"/>
        <w:rPr>
          <w:rFonts w:cs="Times New Roman CYR"/>
        </w:rPr>
      </w:pPr>
      <w:r>
        <w:rPr>
          <w:rFonts w:cs="Times New Roman CYR"/>
        </w:rPr>
        <w:t xml:space="preserve">  </w:t>
      </w:r>
    </w:p>
    <w:p w:rsidR="000405E7" w:rsidRDefault="007E318D" w:rsidP="00EE69BE">
      <w:pPr>
        <w:spacing w:before="440" w:line="252" w:lineRule="auto"/>
        <w:ind w:right="60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ПОЛОЖЕНИЕ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об организации и осуществлении первичного воинского учета граждан</w:t>
      </w:r>
    </w:p>
    <w:p w:rsidR="000405E7" w:rsidRDefault="007E318D">
      <w:pPr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        на территории  Малахово-Слободского  сельского поселения   </w:t>
      </w:r>
    </w:p>
    <w:p w:rsidR="000405E7" w:rsidRDefault="007E318D">
      <w:pPr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0"/>
          <w:szCs w:val="20"/>
        </w:rPr>
        <w:t>(наименование органа местного самоуправления)</w:t>
      </w:r>
    </w:p>
    <w:p w:rsidR="000405E7" w:rsidRDefault="007E318D">
      <w:pPr>
        <w:spacing w:before="260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I. ОБЩИЕ ПОЛОЖЕНИЯ</w:t>
      </w:r>
    </w:p>
    <w:p w:rsidR="000405E7" w:rsidRPr="00EE69BE" w:rsidRDefault="007E318D" w:rsidP="00EE69B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1.1. Военно-учетный работник Малахово-Слободского сельского поселения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E69BE">
        <w:rPr>
          <w:rFonts w:ascii="Times New Roman" w:hAnsi="Times New Roman" w:cs="Times New Roman"/>
          <w:sz w:val="28"/>
          <w:szCs w:val="28"/>
        </w:rPr>
        <w:t>ВУР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E69BE"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69BE" w:rsidRPr="00EE69BE">
        <w:rPr>
          <w:rFonts w:ascii="Times New Roman" w:hAnsi="Times New Roman" w:cs="Times New Roman"/>
          <w:bCs/>
          <w:sz w:val="28"/>
          <w:szCs w:val="28"/>
        </w:rPr>
        <w:t>яв</w:t>
      </w:r>
      <w:r w:rsidRPr="00EE69BE">
        <w:rPr>
          <w:rFonts w:ascii="Times New Roman" w:hAnsi="Times New Roman" w:cs="Times New Roman"/>
          <w:sz w:val="28"/>
          <w:szCs w:val="28"/>
        </w:rPr>
        <w:t>ляется работником администрации   Малахово-Слободского  сельского поселения.</w:t>
      </w:r>
    </w:p>
    <w:p w:rsidR="000405E7" w:rsidRPr="00EE69BE" w:rsidRDefault="007E318D" w:rsidP="00EE69BE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</w:t>
      </w:r>
      <w:r w:rsidRPr="00EE69BE">
        <w:rPr>
          <w:rFonts w:ascii="Times New Roman" w:hAnsi="Times New Roman" w:cs="Times New Roman"/>
          <w:sz w:val="28"/>
          <w:szCs w:val="28"/>
        </w:rPr>
        <w:br/>
        <w:t xml:space="preserve"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>федеральных органах исполнительной власти, имеющих запас, и работающих в органах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РФ от 2017 г. по осуществлению первичного воинского учета в органах местного самоуправления, методическими рекомендациями ГШ ВС РФ от 2017 г. по ведению воинского учета  в организациях, законами Орловской области, Уставом Малахово-Слободского сельского поселения, иными нормативными правовыми актами органов местного самоуправления, а также настоящим Положением.</w:t>
      </w:r>
    </w:p>
    <w:p w:rsidR="000405E7" w:rsidRPr="00EE69BE" w:rsidRDefault="007E318D" w:rsidP="00EE69B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1.3. Положение о воинском учете граждан утверждается главой Администрации  Малахово-Слободского сельского поселения.</w:t>
      </w:r>
    </w:p>
    <w:p w:rsidR="000405E7" w:rsidRPr="00EE69BE" w:rsidRDefault="007E318D">
      <w:pPr>
        <w:spacing w:before="260"/>
        <w:ind w:left="3600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II. ОСНОВНЫЕ ЗАДАЧИ</w:t>
      </w:r>
    </w:p>
    <w:p w:rsidR="000405E7" w:rsidRPr="00EE69BE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2.1. Основными задачами ВУР являются: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</w:t>
      </w:r>
      <w:r w:rsidR="00EE69BE" w:rsidRPr="00EE69BE">
        <w:rPr>
          <w:rFonts w:ascii="Times New Roman" w:hAnsi="Times New Roman" w:cs="Times New Roman"/>
          <w:sz w:val="28"/>
          <w:szCs w:val="28"/>
        </w:rPr>
        <w:t>лизации в Российской Федерации»;</w:t>
      </w:r>
    </w:p>
    <w:p w:rsidR="000405E7" w:rsidRPr="00EE69BE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0405E7" w:rsidRPr="00EE69BE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EE69BE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9BE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405E7" w:rsidRPr="00EE69BE" w:rsidRDefault="007E318D">
      <w:pPr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E7" w:rsidRPr="00EE69BE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III. ФУНКЦИИ</w:t>
      </w:r>
    </w:p>
    <w:p w:rsidR="000405E7" w:rsidRPr="00EE69BE" w:rsidRDefault="007E318D">
      <w:pPr>
        <w:spacing w:before="20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Малахово-Слободского сельского поселения;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E04833">
        <w:rPr>
          <w:rFonts w:ascii="Times New Roman" w:hAnsi="Times New Roman" w:cs="Times New Roman"/>
          <w:sz w:val="28"/>
          <w:szCs w:val="28"/>
        </w:rPr>
        <w:t xml:space="preserve">, в том числе  не имеющих регистрации по месту жительства или месту пребывания </w:t>
      </w:r>
      <w:r w:rsidRPr="00EE69BE">
        <w:rPr>
          <w:rFonts w:ascii="Times New Roman" w:hAnsi="Times New Roman" w:cs="Times New Roman"/>
          <w:sz w:val="28"/>
          <w:szCs w:val="28"/>
        </w:rPr>
        <w:t xml:space="preserve">на территории, на которой осуществляет свою деятельность орган местного самоуправления; </w:t>
      </w:r>
    </w:p>
    <w:p w:rsidR="00E04833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lastRenderedPageBreak/>
        <w:t>3.3. Выявлять совместно с органами внутренних дел граждан, проживающих</w:t>
      </w:r>
      <w:r w:rsidR="00E04833">
        <w:rPr>
          <w:rFonts w:ascii="Times New Roman" w:hAnsi="Times New Roman" w:cs="Times New Roman"/>
          <w:sz w:val="28"/>
          <w:szCs w:val="28"/>
        </w:rPr>
        <w:t xml:space="preserve">   или пребывающих  (на срок более 3 месяцев) в том числе не имеющих регистрации по месту жительства и  (или) месту пребывания на их территории и подлежащих постановке на воинский учет.</w:t>
      </w:r>
    </w:p>
    <w:p w:rsidR="000405E7" w:rsidRDefault="00E04833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</w:t>
      </w:r>
      <w:r w:rsidR="007E318D" w:rsidRPr="00EE69BE">
        <w:rPr>
          <w:rFonts w:ascii="Times New Roman" w:hAnsi="Times New Roman" w:cs="Times New Roman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E04833" w:rsidRPr="00EE69BE" w:rsidRDefault="00E04833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хранить документы первичного воинского учета в машинописном и  электронном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порядке и по формам, которые определяются министерством обороны Российской Федерации».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 военного комиссариата Кромского и Троснянского  районов Орловской области, организаций, а также с карточками регистрации или домовыми книгами;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3.6. По указанию   военного комиссариата Кромского и Троснянского  районов Орловской области оповещать граждан о вызовах в  военный комиссариат;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  <w:proofErr w:type="gramEnd"/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0405E7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E6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9BE"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E04833" w:rsidRPr="00EE69BE" w:rsidRDefault="00E04833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редоставлять в военный комисс</w:t>
      </w:r>
      <w:r w:rsidR="00B97ABF">
        <w:rPr>
          <w:rFonts w:ascii="Times New Roman" w:hAnsi="Times New Roman" w:cs="Times New Roman"/>
          <w:sz w:val="28"/>
          <w:szCs w:val="28"/>
        </w:rPr>
        <w:t>ариат Кромского и Троснянского  районов Орловской области сведения о случаях неисполнения должностными лицами организаций  и гражданами обязанностей по воинскому  учету, мобилизационной подготовке и мобилизации.</w:t>
      </w:r>
    </w:p>
    <w:p w:rsidR="000405E7" w:rsidRPr="00EE69BE" w:rsidRDefault="007E318D">
      <w:pPr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IV. ПРАВА</w:t>
      </w:r>
    </w:p>
    <w:p w:rsidR="000405E7" w:rsidRPr="00EE69BE" w:rsidRDefault="007E318D">
      <w:pPr>
        <w:spacing w:before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4.1. Для плановой и целенаправленной работы ВУР имеет право: 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405E7" w:rsidRPr="00EE69BE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</w:t>
      </w:r>
      <w:r w:rsidRPr="00EE69BE">
        <w:rPr>
          <w:rFonts w:ascii="Times New Roman" w:hAnsi="Times New Roman" w:cs="Times New Roman"/>
          <w:sz w:val="28"/>
          <w:szCs w:val="28"/>
        </w:rPr>
        <w:lastRenderedPageBreak/>
        <w:t>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создавать информационные базы данных</w:t>
      </w:r>
      <w:r w:rsidRPr="00EE69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69BE">
        <w:rPr>
          <w:rFonts w:ascii="Times New Roman" w:hAnsi="Times New Roman" w:cs="Times New Roman"/>
          <w:sz w:val="28"/>
          <w:szCs w:val="28"/>
        </w:rPr>
        <w:t>по вопросам, отнесенным к компетенции ВУР;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0405E7" w:rsidRPr="00EE69BE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0405E7" w:rsidRPr="00EE69BE" w:rsidRDefault="007E318D">
      <w:pPr>
        <w:spacing w:before="260"/>
        <w:ind w:left="-18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V. РУКОВОДСТВО</w:t>
      </w:r>
    </w:p>
    <w:p w:rsidR="000405E7" w:rsidRPr="00EE69BE" w:rsidRDefault="007E318D">
      <w:pPr>
        <w:spacing w:before="2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5.1. ВУР назначается на должность и освобождается от должности главой администрации Малахово-Слободского  сельского поселения, по согласованию с  военным комиссариатом  Кромского и Троснянского районов Орловской области.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5.2. ВУР находится в непосредственном подчинении главы администрации   Малахово-Слободского  сельского поселения; 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глава сельского поселения.</w:t>
      </w:r>
    </w:p>
    <w:p w:rsidR="000405E7" w:rsidRPr="00EE69BE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9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2444"/>
        <w:gridCol w:w="3856"/>
      </w:tblGrid>
      <w:tr w:rsidR="000405E7" w:rsidRPr="00EE69BE"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Военно-учетный работник</w:t>
            </w:r>
          </w:p>
          <w:p w:rsidR="000405E7" w:rsidRPr="00EE69BE" w:rsidRDefault="007E318D">
            <w:pPr>
              <w:ind w:right="-1"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Малахово-Слободского сельского поселения</w:t>
            </w:r>
          </w:p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 w:rsidP="00B27EDF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5E7" w:rsidRPr="00EE69BE" w:rsidRDefault="007E318D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132C60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</w:p>
          <w:p w:rsidR="000405E7" w:rsidRPr="00EE69BE" w:rsidRDefault="000405E7" w:rsidP="00B27EDF">
            <w:pPr>
              <w:ind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05E7" w:rsidRPr="00EE69BE"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7E318D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EE69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0405E7" w:rsidRPr="00EE69BE" w:rsidRDefault="000405E7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Pr="00EE69BE" w:rsidRDefault="000405E7">
      <w:pPr>
        <w:tabs>
          <w:tab w:val="left" w:pos="8000"/>
        </w:tabs>
        <w:rPr>
          <w:rFonts w:ascii="Times New Roman" w:hAnsi="Times New Roman" w:cs="Times New Roman"/>
          <w:sz w:val="28"/>
          <w:szCs w:val="28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0405E7" w:rsidRDefault="000405E7">
      <w:pPr>
        <w:tabs>
          <w:tab w:val="left" w:pos="8000"/>
        </w:tabs>
        <w:rPr>
          <w:rFonts w:cs="Times New Roman CYR"/>
        </w:rPr>
      </w:pPr>
    </w:p>
    <w:p w:rsidR="00B27EDF" w:rsidRDefault="00B27EDF">
      <w:pPr>
        <w:ind w:left="4680"/>
        <w:jc w:val="right"/>
        <w:rPr>
          <w:rFonts w:cs="Times New Roman CYR"/>
          <w:sz w:val="20"/>
          <w:szCs w:val="20"/>
        </w:rPr>
      </w:pPr>
    </w:p>
    <w:p w:rsidR="000405E7" w:rsidRDefault="00EE69BE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П</w:t>
      </w:r>
      <w:r w:rsidR="007E318D">
        <w:rPr>
          <w:rFonts w:cs="Times New Roman CYR"/>
          <w:sz w:val="20"/>
          <w:szCs w:val="20"/>
        </w:rPr>
        <w:t>риложение № 2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к Постановлению  Администрации</w:t>
      </w:r>
    </w:p>
    <w:p w:rsidR="000405E7" w:rsidRDefault="007E318D">
      <w:pPr>
        <w:ind w:left="4680"/>
        <w:jc w:val="right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>Малахово-Слободского сельского поселения</w:t>
      </w:r>
    </w:p>
    <w:p w:rsidR="000405E7" w:rsidRDefault="007E318D">
      <w:pPr>
        <w:ind w:left="4680"/>
        <w:jc w:val="center"/>
        <w:rPr>
          <w:rFonts w:cs="Times New Roman CYR"/>
          <w:sz w:val="20"/>
          <w:szCs w:val="20"/>
        </w:rPr>
      </w:pPr>
      <w:r>
        <w:rPr>
          <w:rFonts w:cs="Times New Roman CYR"/>
          <w:sz w:val="20"/>
          <w:szCs w:val="20"/>
        </w:rPr>
        <w:t xml:space="preserve">         </w:t>
      </w:r>
      <w:r w:rsidR="00B97ABF">
        <w:rPr>
          <w:rFonts w:cs="Times New Roman CYR"/>
          <w:sz w:val="20"/>
          <w:szCs w:val="20"/>
        </w:rPr>
        <w:t xml:space="preserve">                  от  10.01.2023</w:t>
      </w:r>
      <w:r>
        <w:rPr>
          <w:rFonts w:cs="Times New Roman CYR"/>
          <w:sz w:val="20"/>
          <w:szCs w:val="20"/>
        </w:rPr>
        <w:t xml:space="preserve"> г. № 1</w:t>
      </w:r>
    </w:p>
    <w:p w:rsidR="00054C21" w:rsidRDefault="00054C21">
      <w:pPr>
        <w:ind w:left="4680"/>
        <w:jc w:val="center"/>
        <w:rPr>
          <w:rFonts w:cs="Times New Roman CYR"/>
          <w:sz w:val="20"/>
          <w:szCs w:val="20"/>
        </w:rPr>
      </w:pPr>
    </w:p>
    <w:p w:rsidR="000405E7" w:rsidRDefault="000405E7">
      <w:pPr>
        <w:ind w:left="4500"/>
        <w:jc w:val="center"/>
        <w:rPr>
          <w:rFonts w:cs="Times New Roman CYR"/>
        </w:rPr>
      </w:pPr>
    </w:p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</w:tblGrid>
      <w:tr w:rsidR="00054C21" w:rsidTr="00B560E8">
        <w:trPr>
          <w:trHeight w:val="88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СОГЛАСОВАНО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УТВЕРЖДАЮ</w:t>
            </w:r>
          </w:p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1312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Военный комиссар Кромского и Троснянского районов Орловской области</w:t>
            </w: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>Глава  Малахово-Слободского  сельского поселения</w:t>
            </w: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     А.</w:t>
            </w:r>
            <w:r w:rsidR="00132C60">
              <w:rPr>
                <w:rFonts w:cs="Times New Roman CYR"/>
                <w:sz w:val="28"/>
                <w:szCs w:val="28"/>
              </w:rPr>
              <w:t>В.</w:t>
            </w:r>
            <w:r>
              <w:rPr>
                <w:rFonts w:cs="Times New Roman CYR"/>
                <w:sz w:val="28"/>
                <w:szCs w:val="28"/>
              </w:rPr>
              <w:t xml:space="preserve"> Богачёв</w:t>
            </w:r>
          </w:p>
        </w:tc>
        <w:tc>
          <w:tcPr>
            <w:tcW w:w="5103" w:type="dxa"/>
          </w:tcPr>
          <w:p w:rsidR="00054C21" w:rsidRDefault="00054C21" w:rsidP="00054C21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rFonts w:cs="Times New Roman CYR"/>
                <w:sz w:val="28"/>
                <w:szCs w:val="28"/>
              </w:rPr>
              <w:t>В.</w:t>
            </w:r>
            <w:r w:rsidR="00132C60">
              <w:rPr>
                <w:rFonts w:cs="Times New Roman CYR"/>
                <w:sz w:val="28"/>
                <w:szCs w:val="28"/>
              </w:rPr>
              <w:t>К.</w:t>
            </w:r>
            <w:r>
              <w:rPr>
                <w:rFonts w:cs="Times New Roman CYR"/>
                <w:sz w:val="28"/>
                <w:szCs w:val="28"/>
              </w:rPr>
              <w:t>Прошкина</w:t>
            </w:r>
            <w:proofErr w:type="spellEnd"/>
          </w:p>
        </w:tc>
      </w:tr>
      <w:tr w:rsidR="00054C21" w:rsidTr="00B560E8">
        <w:trPr>
          <w:trHeight w:val="431"/>
        </w:trPr>
        <w:tc>
          <w:tcPr>
            <w:tcW w:w="5387" w:type="dxa"/>
          </w:tcPr>
          <w:p w:rsidR="00054C21" w:rsidRDefault="00054C21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</w:p>
        </w:tc>
        <w:tc>
          <w:tcPr>
            <w:tcW w:w="5103" w:type="dxa"/>
          </w:tcPr>
          <w:p w:rsidR="00054C21" w:rsidRDefault="00054C21" w:rsidP="00B560E8">
            <w:pPr>
              <w:ind w:firstLine="720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054C21" w:rsidTr="00B560E8">
        <w:trPr>
          <w:trHeight w:val="882"/>
        </w:trPr>
        <w:tc>
          <w:tcPr>
            <w:tcW w:w="5387" w:type="dxa"/>
          </w:tcPr>
          <w:p w:rsidR="00054C21" w:rsidRDefault="00B97ABF" w:rsidP="00B560E8">
            <w:pPr>
              <w:ind w:firstLine="720"/>
              <w:jc w:val="center"/>
              <w:rPr>
                <w:rFonts w:cs="Times New Roman CYR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« 10» января 2023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  <w:tc>
          <w:tcPr>
            <w:tcW w:w="5103" w:type="dxa"/>
          </w:tcPr>
          <w:p w:rsidR="00054C21" w:rsidRDefault="00B97ABF" w:rsidP="00B560E8">
            <w:pPr>
              <w:ind w:firstLine="72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    «10 » января 2023</w:t>
            </w:r>
            <w:r w:rsidR="00054C21">
              <w:rPr>
                <w:rFonts w:cs="Times New Roman CYR"/>
                <w:sz w:val="28"/>
                <w:szCs w:val="28"/>
              </w:rPr>
              <w:t xml:space="preserve"> г.</w:t>
            </w:r>
          </w:p>
        </w:tc>
      </w:tr>
    </w:tbl>
    <w:p w:rsidR="00054C21" w:rsidRDefault="00054C21" w:rsidP="00B97ABF">
      <w:pPr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54C21" w:rsidRDefault="00054C21">
      <w:pPr>
        <w:ind w:left="4500"/>
        <w:jc w:val="center"/>
        <w:rPr>
          <w:rFonts w:cs="Times New Roman CYR"/>
        </w:rPr>
      </w:pPr>
    </w:p>
    <w:p w:rsidR="000405E7" w:rsidRDefault="000405E7">
      <w:pPr>
        <w:rPr>
          <w:rFonts w:cs="Times New Roman CYR"/>
        </w:rPr>
      </w:pPr>
    </w:p>
    <w:p w:rsidR="000405E7" w:rsidRPr="00B27EDF" w:rsidRDefault="007E318D">
      <w:pPr>
        <w:pStyle w:val="3"/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ДОЛЖНОСТНАЯ ИНСТРУКЦИЯ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военно-учетного работника, осуществляющего воинский учет граждан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на территории Малахово-Слободского сельского поселения.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5E7" w:rsidRPr="00B27EDF" w:rsidRDefault="007E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ab/>
        <w:t>I. ОБЩИЕ ПОЛОЖЕНИЯ</w:t>
      </w:r>
    </w:p>
    <w:p w:rsidR="000405E7" w:rsidRPr="00B27EDF" w:rsidRDefault="000405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1.1. Настоящая должностная инструкция устанавливает должностные обязанности, права и ответственности специалиста по воинскому учету и бронирования, осуществляющего воинский учет граждан на территории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Малахово-Слободскогоо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сельского поселения (далее специалист) .</w:t>
      </w:r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1.2. Специалист по воинскому учету и бронирования является штатным работником Администрации Малахово-Слободского сельского поселения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405E7" w:rsidRPr="00B27EDF" w:rsidRDefault="007E31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1.3. Специалист  назначается на должность и освобождается от должности распоряжением главы сельского поселения, по согласованию с  военным комиссаром  Кромского и Троснянского районов  Орловской области.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1.4. Специалист  находится в непосредственном подчинении Главы Администрации сельского поселения. </w:t>
      </w:r>
    </w:p>
    <w:p w:rsidR="000405E7" w:rsidRPr="00B27EDF" w:rsidRDefault="007E318D">
      <w:pPr>
        <w:spacing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 xml:space="preserve">Специалист, в своей деятельности руководствуется Конституцией </w:t>
      </w:r>
      <w:r w:rsidRPr="00B27EDF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федеральными законами Российской Федерации от 31.05.1996 г. № 61-ФЗ «Об обороне», от 26. 02. 1997 г. №31-ФЗ </w:t>
      </w:r>
      <w:r w:rsidRPr="00B27EDF">
        <w:rPr>
          <w:rFonts w:ascii="Times New Roman" w:hAnsi="Times New Roman" w:cs="Times New Roman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 w:rsidRPr="00B27EDF">
        <w:rPr>
          <w:rFonts w:ascii="Times New Roman" w:hAnsi="Times New Roman" w:cs="Times New Roman"/>
          <w:sz w:val="28"/>
          <w:szCs w:val="28"/>
        </w:rPr>
        <w:br/>
        <w:t xml:space="preserve">27. 11. 2006 г. № 719,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методическими рекомендациями ГШ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РФ от 2017 г. по ведению воинского учета  в организациях, иными нормативными правовыми актами по воинскому учету и бронированию граждан.</w:t>
      </w:r>
    </w:p>
    <w:p w:rsidR="000405E7" w:rsidRPr="00B27EDF" w:rsidRDefault="007E318D">
      <w:pPr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1.5. В случае отсутствия специалиста по воинскому учету и бронирования  на рабочем месте по уважительным причинам (отпуск, временная нетрудоспособность, командировка) его замещает другой работник, указанный в Постановлении  Администрации сельского поселения.</w:t>
      </w:r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II. ОСНОВНЫЕ ЗАДАЧИ</w:t>
      </w:r>
    </w:p>
    <w:p w:rsidR="000405E7" w:rsidRPr="00B27EDF" w:rsidRDefault="000405E7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2.1. Основными задачами специалиста являются:</w:t>
      </w:r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0405E7" w:rsidRPr="00B27EDF" w:rsidRDefault="007E318D">
      <w:pPr>
        <w:spacing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документальное оформление сведений воинского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учета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 xml:space="preserve"> о гражданах состоящих на воинском учете;</w:t>
      </w:r>
    </w:p>
    <w:p w:rsidR="000405E7" w:rsidRPr="00B27EDF" w:rsidRDefault="007E318D">
      <w:pPr>
        <w:spacing w:line="21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0405E7" w:rsidRPr="00B27EDF" w:rsidRDefault="007E318D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военнообученных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405E7" w:rsidRPr="00B27EDF" w:rsidRDefault="007E318D">
      <w:pPr>
        <w:spacing w:before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III. ДОЛЖНОСТНЫЕ ОБЯЗАННОСТИ</w:t>
      </w:r>
    </w:p>
    <w:p w:rsidR="000405E7" w:rsidRPr="00B27EDF" w:rsidRDefault="00040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3.1. В соответствии с возложенными задачами специалист по воинскому учету и бронированию  </w:t>
      </w:r>
      <w:r w:rsidRPr="00B27EDF">
        <w:rPr>
          <w:rFonts w:ascii="Times New Roman" w:hAnsi="Times New Roman" w:cs="Times New Roman"/>
          <w:b/>
          <w:bCs/>
          <w:sz w:val="28"/>
          <w:szCs w:val="28"/>
        </w:rPr>
        <w:t>ОБЯЗАН:</w:t>
      </w:r>
    </w:p>
    <w:p w:rsidR="000405E7" w:rsidRPr="00B27EDF" w:rsidRDefault="000405E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>
      <w:pPr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B27EDF">
        <w:rPr>
          <w:rFonts w:ascii="Times New Roman" w:hAnsi="Times New Roman" w:cs="Times New Roman"/>
          <w:sz w:val="28"/>
          <w:szCs w:val="28"/>
        </w:rPr>
        <w:t>- обеспечивать полноту и качество воинского учета граждан, находящихся на территории сельского поселения;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проверять у граждан наличие отметок в паспортах граждан Российской Федерации об их отношении к воинской обязанности,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пребывания, наличие мобилизационных предписаний. Проверять соответствие данных документов воинского учета паспортным данным гражданина, наличие фотограф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документах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 военный комиссариат, в котором они состоят на воинском учете или не состоят, но обязаны состоять на воинском учете для уточнения документов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заполнять учетные и алфавитные карточки, карточки первичного учета и учетные карты призывников,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содержащихся в документах граждан, принимаемых на воинский учет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proofErr w:type="gramEnd"/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Российской Федерации и Положением о воинском учете, осуществляет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их исполнением, а также информируют граждан об их ответственности за неисполнение указанных обязанностей;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- информировать  военный комиссариат об отсутствии отметок в паспортах граждан Российской Федерации об их отношении к воинской обязанности, об обнаруженных в документах воинского учета отсутствующих отметок о постановке на воинский учет,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 для принятия военным комиссаром решений о привлечении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их к ответственности в соответствии с действующим законодательством;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выявлять граждан, подлежащих постановке на воинский учет по месту работы и (или) по месту жительства (месту пребывания), и принимать необходимые меры к постановке их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вести и хранить учетные карточки граждан, поставленных на воинский учет, в порядке, определяемом настоящими Методическими рекомендациями;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 направлять в 2-недельный срок в  военный комиссариат сведения о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гражданах, подлежащих воинскому учету и принятию (поступлению) или увольнению (отчислению) их с работы (из образовательных учреждений) согласно настоящим Методическим рекомендациям. В случае необходимости, а для призывников в обязательном порядке,</w:t>
      </w:r>
      <w:r w:rsidRPr="00B27ED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t>в целях постановки на воинский учет по месту жительства или месту пребывания либо уточнения необходимых сведений, содержащихся в документах воинского учета, оповещает граждан о необходимости личной явки в военный комиссариат;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направлять в 2-недельный срок по запросам  военного комиссариата необходимые сведения о гражданах, состоящих на воинском учете, а также о гражданах, не состоящих, но обязанных состоять на воинском учете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по запросам  военного комиссариата представлять другие необходимые сведения об организации и ведении воинского учета гражданах, состоящих на воинском учете;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ежегодно, в сентябре, в  военный  комиссариат списки граждан мужского пола 15-ти и 16-летнего возраста, а до 1 ноября – списки граждан мужского пола, подлежащих первоначальной постановке на воинский учет в следующем году;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 сведения о воинском учете, содержащиеся в личных карточках, со сведениями, содержащимися в документах воинского учета граждан;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сверять не реже 1 раза в год, сведения о воинском учете, содержащиеся в учетных карточках, со сведениями, содержащимися в документах воинского учета  военного комиссариата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вносить в учетные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2-недельный срок сообщают об указанных изменениях в  военный комиссариат в порядке согласно  настоящим Методическим рекомендациям;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 оповещать граждан о вызовах (повестках) в  военный комиссариат и обеспечивают их своевременную явку в места, указанные  военным комиссариатом, в том числе в периоды мобилизации, военного положения и в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направлять в  военный комиссариат граждан женского пола в возрасте до 45 лет (ранее не состоявших на воинском учете), которые в соответствии с перечнем специальностей и профессий подлежат постановке на воинский учет;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-изымать из картотеки карточки снятых с воинского учета граждан, пребывающих в запасе и граждан, подлежащих призыву;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участвовать в инструкторско-методических занятиях, проводимых администрацией сельского поселения, вышестоящим органом и  военным </w:t>
      </w:r>
      <w:r w:rsidRPr="00B27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комиссариатом;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разрабатывать и внедрять передовой опыт по осуществлению воинского учета;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участвовать по подготовке и проведению смотра-конкурса на лучшую организацию воинского учета среди органов местного самоуправления и организаций, расположенных на территории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своевременно оформлять бронирование военнообязанных запаса за организациями, расположенными на территории сельского поселения, на периоды мобилизации, военного положения и на военное время;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согласно графика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контроль ведения  воинского учета в организациях находящихся на  территории Малахово-Слободского  сельского поселения;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представлять в  военный комиссариат  установленную отчетность;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>- проводить систематический анализ обеспеченности на военное время организаций трудовыми ресурсами из числа граждан, пребывающих в запасе, и готовить предложения по этому вопросу, составлять планы замены специалистов, убывающих по мобилизации и в военное время;</w:t>
      </w:r>
    </w:p>
    <w:p w:rsidR="000405E7" w:rsidRPr="00B27EDF" w:rsidRDefault="007E31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вести учет и хранение бланков строгой отчетности;</w:t>
      </w:r>
    </w:p>
    <w:p w:rsidR="000405E7" w:rsidRPr="00B27EDF" w:rsidRDefault="007E318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- разрабатывать документацию по осуществлению и ведению воинского учета граждан, </w:t>
      </w:r>
      <w:proofErr w:type="gramStart"/>
      <w:r w:rsidRPr="00B27EDF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B27EDF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рекомендаций и своевременно представлять их на согласование в  военный комиссариат;</w:t>
      </w:r>
    </w:p>
    <w:p w:rsidR="000405E7" w:rsidRPr="00B27EDF" w:rsidRDefault="007E318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выполнять другие обязанности и мероприятия, связанные с организацией и ведением воинского учета граждан, находящихся в запасе.</w:t>
      </w:r>
    </w:p>
    <w:p w:rsidR="000405E7" w:rsidRPr="00B27EDF" w:rsidRDefault="007E318D">
      <w:pPr>
        <w:spacing w:before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IV. ПРАВА</w:t>
      </w:r>
    </w:p>
    <w:p w:rsidR="000405E7" w:rsidRPr="00B27EDF" w:rsidRDefault="007E318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4.1. Специалист по воинскому учету и бронированию граждан имеет право: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получать от граждан сведения, необходимые для выполнения возложенных на него задач;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разрабатывать и вносить в установленном порядке предложения по совершенствованию системы воинского учета и бронирования;</w:t>
      </w:r>
    </w:p>
    <w:p w:rsidR="000405E7" w:rsidRPr="00B27EDF" w:rsidRDefault="007E318D" w:rsidP="00EE69BE">
      <w:pPr>
        <w:numPr>
          <w:ilvl w:val="12"/>
          <w:numId w:val="0"/>
        </w:numPr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 воинского учета и бронирования граждан;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проводить и принимать участие в совещаниях, заседаниях по вопросам, </w:t>
      </w:r>
      <w:r w:rsidRPr="00B27EDF">
        <w:rPr>
          <w:rFonts w:ascii="Times New Roman" w:hAnsi="Times New Roman" w:cs="Times New Roman"/>
          <w:sz w:val="28"/>
          <w:szCs w:val="28"/>
        </w:rPr>
        <w:br/>
        <w:t>воинского учета и бронирования граждан.</w:t>
      </w:r>
    </w:p>
    <w:p w:rsidR="000405E7" w:rsidRPr="00B27EDF" w:rsidRDefault="000405E7" w:rsidP="00EE69BE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V. КВАЛИФИКАЦИОННЫЕ ТРЕБОВАНИЯ</w:t>
      </w:r>
    </w:p>
    <w:p w:rsidR="000405E7" w:rsidRPr="00B27EDF" w:rsidRDefault="000405E7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5.1. На должность специалиста назначается лицо, имеющее высшее или среднее профессиональное образование без предъявления требований к стажу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 руководствуется в своей деятельности: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-законодательными  и нормативными актами РФ и Орловской области;                                                    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уставом  Малахово-Слободского сельского поселения;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- правилами внутреннего трудового распорядка;                                                          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tabs>
          <w:tab w:val="left" w:pos="567"/>
        </w:tabs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- Постановлениями и распоряжениями администрации Малахово-Слободского  сельского поселения;</w:t>
      </w:r>
    </w:p>
    <w:p w:rsidR="000405E7" w:rsidRPr="00B27EDF" w:rsidRDefault="007E318D" w:rsidP="00EE69BE">
      <w:pPr>
        <w:numPr>
          <w:ilvl w:val="12"/>
          <w:numId w:val="0"/>
        </w:numPr>
        <w:shd w:val="clear" w:color="auto" w:fill="FFFFFF"/>
        <w:spacing w:after="150" w:line="30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- Нормативно-правовыми актами Малахово-Слободского сельского поселения.</w:t>
      </w:r>
    </w:p>
    <w:p w:rsidR="000405E7" w:rsidRPr="00B27EDF" w:rsidRDefault="007E318D" w:rsidP="00EE69BE">
      <w:pPr>
        <w:numPr>
          <w:ilvl w:val="12"/>
          <w:numId w:val="0"/>
        </w:num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5.2. Специалист должен владеть профессиональными навыками: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- в сфере подготовки проектов муниципальных правовых актов, правоприменительных документов, процедуры прохождения их принятия;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-эффективного планирования рабочего (служебного) времени, использования опыта и мнения коллег,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 работы на компьютере и другой оргтехнике, и глобальной  сетью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27EDF">
        <w:rPr>
          <w:rFonts w:ascii="Times New Roman" w:hAnsi="Times New Roman" w:cs="Times New Roman"/>
          <w:sz w:val="28"/>
          <w:szCs w:val="28"/>
        </w:rPr>
        <w:t>.</w:t>
      </w: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   - знания правил и норм охраны труда, техники безопасности.</w:t>
      </w:r>
    </w:p>
    <w:p w:rsidR="000405E7" w:rsidRPr="00B27EDF" w:rsidRDefault="000405E7" w:rsidP="00EE69BE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EDF">
        <w:rPr>
          <w:rFonts w:ascii="Times New Roman" w:hAnsi="Times New Roman" w:cs="Times New Roman"/>
          <w:b/>
          <w:bCs/>
          <w:sz w:val="28"/>
          <w:szCs w:val="28"/>
        </w:rPr>
        <w:t>VI. ОТВЕТСТВЕННОСТЬ</w:t>
      </w:r>
    </w:p>
    <w:p w:rsidR="000405E7" w:rsidRPr="00B27EDF" w:rsidRDefault="000405E7" w:rsidP="00EE69BE">
      <w:pPr>
        <w:numPr>
          <w:ilvl w:val="12"/>
          <w:numId w:val="0"/>
        </w:num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5E7" w:rsidRPr="00B27EDF" w:rsidRDefault="007E318D" w:rsidP="00EE69BE">
      <w:pPr>
        <w:numPr>
          <w:ilvl w:val="12"/>
          <w:numId w:val="0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6.1. Специалист  несет ответственность в соответствии с действующим законодательством РФ </w:t>
      </w:r>
      <w:proofErr w:type="gramStart"/>
      <w:r w:rsidRPr="00B27ED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27EDF">
        <w:rPr>
          <w:rFonts w:ascii="Times New Roman" w:hAnsi="Times New Roman" w:cs="Times New Roman"/>
          <w:sz w:val="28"/>
          <w:szCs w:val="28"/>
        </w:rPr>
        <w:t>: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исполнение или ненадлежащее исполнение возложенных на него должностных обязанностей;</w:t>
      </w:r>
    </w:p>
    <w:p w:rsidR="000405E7" w:rsidRPr="00B27EDF" w:rsidRDefault="007E318D" w:rsidP="00EE69BE">
      <w:pPr>
        <w:numPr>
          <w:ilvl w:val="0"/>
          <w:numId w:val="1"/>
        </w:num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не сохранение сведений, ставших известными, в связи с исполнением или ненадлежащим исполнением должностных обязанностей.</w:t>
      </w:r>
    </w:p>
    <w:p w:rsidR="000405E7" w:rsidRPr="00B27EDF" w:rsidRDefault="007E318D">
      <w:pPr>
        <w:ind w:left="720"/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>С настоящей должностной инструкцией ознакомлен. Один экземпляр получил на руки.</w:t>
      </w:r>
    </w:p>
    <w:p w:rsidR="000405E7" w:rsidRPr="00B27EDF" w:rsidRDefault="000405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B27EDF" w:rsidRDefault="00B27EDF" w:rsidP="00B27EDF">
      <w:pPr>
        <w:rPr>
          <w:rFonts w:ascii="Times New Roman" w:hAnsi="Times New Roman" w:cs="Times New Roman"/>
          <w:sz w:val="28"/>
          <w:szCs w:val="28"/>
        </w:rPr>
      </w:pPr>
    </w:p>
    <w:p w:rsidR="000405E7" w:rsidRPr="00B27EDF" w:rsidRDefault="007E318D" w:rsidP="00B27EDF">
      <w:pPr>
        <w:rPr>
          <w:rFonts w:ascii="Times New Roman" w:hAnsi="Times New Roman" w:cs="Times New Roman"/>
          <w:sz w:val="28"/>
          <w:szCs w:val="28"/>
        </w:rPr>
      </w:pPr>
      <w:r w:rsidRPr="00B27EDF">
        <w:rPr>
          <w:rFonts w:ascii="Times New Roman" w:hAnsi="Times New Roman" w:cs="Times New Roman"/>
          <w:sz w:val="28"/>
          <w:szCs w:val="28"/>
        </w:rPr>
        <w:t xml:space="preserve">Военно-учётный работник                                     </w:t>
      </w:r>
      <w:proofErr w:type="spellStart"/>
      <w:r w:rsidRPr="00B27EDF">
        <w:rPr>
          <w:rFonts w:ascii="Times New Roman" w:hAnsi="Times New Roman" w:cs="Times New Roman"/>
          <w:sz w:val="28"/>
          <w:szCs w:val="28"/>
        </w:rPr>
        <w:t>В.</w:t>
      </w:r>
      <w:r w:rsidR="00132C60">
        <w:rPr>
          <w:rFonts w:ascii="Times New Roman" w:hAnsi="Times New Roman" w:cs="Times New Roman"/>
          <w:sz w:val="28"/>
          <w:szCs w:val="28"/>
        </w:rPr>
        <w:t>К.</w:t>
      </w:r>
      <w:r w:rsidRPr="00B27EDF">
        <w:rPr>
          <w:rFonts w:ascii="Times New Roman" w:hAnsi="Times New Roman" w:cs="Times New Roman"/>
          <w:sz w:val="28"/>
          <w:szCs w:val="28"/>
        </w:rPr>
        <w:t>Прошкина</w:t>
      </w:r>
      <w:proofErr w:type="spellEnd"/>
    </w:p>
    <w:p w:rsidR="007E318D" w:rsidRDefault="00B97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10.01.2023</w:t>
      </w:r>
      <w:r w:rsidR="007E318D" w:rsidRPr="00B27E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>
      <w:pPr>
        <w:rPr>
          <w:rFonts w:ascii="Times New Roman" w:hAnsi="Times New Roman" w:cs="Times New Roman"/>
          <w:sz w:val="28"/>
          <w:szCs w:val="28"/>
        </w:rPr>
      </w:pPr>
    </w:p>
    <w:p w:rsidR="006002FE" w:rsidRDefault="006002FE" w:rsidP="006002FE">
      <w:pPr>
        <w:widowControl/>
        <w:rPr>
          <w:rFonts w:cs="Times New Roman CYR"/>
          <w:sz w:val="28"/>
          <w:szCs w:val="28"/>
        </w:rPr>
      </w:pPr>
    </w:p>
    <w:p w:rsidR="006002FE" w:rsidRDefault="006002FE" w:rsidP="006002FE">
      <w:pPr>
        <w:widowControl/>
        <w:ind w:left="4860" w:hanging="540"/>
        <w:jc w:val="center"/>
        <w:rPr>
          <w:rFonts w:cs="Times New Roman CYR"/>
          <w:color w:val="000000"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>СОГЛАСОВАНО</w:t>
      </w:r>
      <w:r>
        <w:rPr>
          <w:rFonts w:cs="Times New Roman CYR"/>
          <w:b/>
          <w:bCs/>
        </w:rPr>
        <w:tab/>
        <w:t>УТВЕРЖДАЮ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Военный комиссар      Кромского и                            Глава 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  Малахово-Слободского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Троснянского   районов                                   сельского    поселения  </w:t>
      </w:r>
    </w:p>
    <w:p w:rsidR="006002FE" w:rsidRDefault="006002FE" w:rsidP="006002FE">
      <w:pPr>
        <w:widowControl/>
        <w:tabs>
          <w:tab w:val="left" w:pos="620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>Орловской области                                       Троснянского района</w:t>
      </w:r>
    </w:p>
    <w:p w:rsidR="006002FE" w:rsidRDefault="006002FE" w:rsidP="006002FE">
      <w:pPr>
        <w:widowControl/>
        <w:tabs>
          <w:tab w:val="left" w:pos="609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ab/>
        <w:t>Орловской области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 xml:space="preserve">                                                         </w:t>
      </w:r>
      <w:proofErr w:type="spellStart"/>
      <w:r>
        <w:rPr>
          <w:rFonts w:cs="Times New Roman CYR"/>
          <w:b/>
          <w:bCs/>
        </w:rPr>
        <w:t>___________В.К.Прошкина</w:t>
      </w:r>
      <w:proofErr w:type="spellEnd"/>
    </w:p>
    <w:p w:rsidR="006002FE" w:rsidRDefault="006002FE" w:rsidP="006002FE">
      <w:pPr>
        <w:widowControl/>
        <w:tabs>
          <w:tab w:val="left" w:pos="2440"/>
        </w:tabs>
        <w:rPr>
          <w:rFonts w:cs="Times New Roman CYR"/>
          <w:b/>
          <w:bCs/>
        </w:rPr>
      </w:pPr>
      <w:r>
        <w:rPr>
          <w:rFonts w:cs="Times New Roman CYR"/>
          <w:b/>
          <w:bCs/>
          <w:u w:val="single"/>
        </w:rPr>
        <w:tab/>
      </w:r>
      <w:r>
        <w:rPr>
          <w:rFonts w:cs="Times New Roman CYR"/>
          <w:b/>
          <w:bCs/>
        </w:rPr>
        <w:t>А.Богачёв</w:t>
      </w:r>
    </w:p>
    <w:p w:rsidR="006002FE" w:rsidRDefault="006002FE" w:rsidP="006002FE">
      <w:pPr>
        <w:widowControl/>
        <w:tabs>
          <w:tab w:val="left" w:pos="5780"/>
        </w:tabs>
        <w:rPr>
          <w:rFonts w:cs="Times New Roman CYR"/>
          <w:b/>
          <w:bCs/>
        </w:rPr>
      </w:pPr>
      <w:r>
        <w:rPr>
          <w:rFonts w:cs="Times New Roman CYR"/>
          <w:b/>
          <w:bCs/>
        </w:rPr>
        <w:tab/>
        <w:t xml:space="preserve">         «10_» января 2023г.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  <w:r>
        <w:rPr>
          <w:rFonts w:cs="Times New Roman CYR"/>
          <w:b/>
          <w:bCs/>
        </w:rPr>
        <w:t>«10» января 2023г.</w:t>
      </w:r>
    </w:p>
    <w:p w:rsidR="006002FE" w:rsidRDefault="006002FE" w:rsidP="006002FE">
      <w:pPr>
        <w:widowControl/>
        <w:rPr>
          <w:rFonts w:cs="Times New Roman CYR"/>
          <w:b/>
          <w:bCs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План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работы по осуществлению первичного воинского учета </w:t>
      </w:r>
    </w:p>
    <w:p w:rsidR="006002FE" w:rsidRDefault="006002FE" w:rsidP="006002FE">
      <w:pPr>
        <w:widowControl/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в 2023 году</w:t>
      </w:r>
    </w:p>
    <w:p w:rsidR="006002FE" w:rsidRDefault="006002FE" w:rsidP="006002FE">
      <w:pPr>
        <w:widowControl/>
        <w:pBdr>
          <w:bottom w:val="single" w:sz="12" w:space="1" w:color="auto"/>
        </w:pBdr>
        <w:jc w:val="center"/>
        <w:rPr>
          <w:rFonts w:ascii="Arial Narrow" w:hAnsi="Arial Narrow" w:cs="Arial Narrow"/>
          <w:b/>
          <w:bCs/>
          <w:sz w:val="28"/>
          <w:szCs w:val="28"/>
        </w:rPr>
      </w:pPr>
      <w:proofErr w:type="spellStart"/>
      <w:r>
        <w:rPr>
          <w:rFonts w:ascii="Arial Narrow" w:hAnsi="Arial Narrow" w:cs="Arial Narrow"/>
          <w:b/>
          <w:bCs/>
          <w:sz w:val="28"/>
          <w:szCs w:val="28"/>
        </w:rPr>
        <w:t>Малахово-Слободское</w:t>
      </w:r>
      <w:proofErr w:type="spellEnd"/>
      <w:r>
        <w:rPr>
          <w:rFonts w:ascii="Arial Narrow" w:hAnsi="Arial Narrow" w:cs="Arial Narrow"/>
          <w:b/>
          <w:bCs/>
          <w:sz w:val="28"/>
          <w:szCs w:val="28"/>
        </w:rPr>
        <w:t xml:space="preserve">  сельское   поселение  Троснянского  района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(наименование органа местного самоуправления)</w:t>
      </w:r>
    </w:p>
    <w:p w:rsidR="006002FE" w:rsidRDefault="006002FE" w:rsidP="006002FE">
      <w:pPr>
        <w:widowControl/>
        <w:jc w:val="center"/>
        <w:rPr>
          <w:rFonts w:ascii="Arial Narrow" w:hAnsi="Arial Narrow" w:cs="Arial Narrow"/>
          <w:sz w:val="20"/>
          <w:szCs w:val="20"/>
        </w:rPr>
      </w:pPr>
    </w:p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9"/>
        <w:gridCol w:w="4436"/>
        <w:gridCol w:w="1533"/>
        <w:gridCol w:w="1534"/>
        <w:gridCol w:w="1269"/>
      </w:tblGrid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№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Срок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выполнения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Ответственный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за выполнение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Отметка о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выполнении</w:t>
            </w:r>
            <w:proofErr w:type="gramEnd"/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Постановка граждан на первичный воинский учет.</w:t>
            </w:r>
          </w:p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Проверка у граждан наличия документов воинского учета и заполнение документов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дни регистрации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Снятие с первичного воинского учета граждан.</w:t>
            </w:r>
          </w:p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Сообщение в  военный комиссариат о гражданах, убывших на новое место жительства за пределы муниципального образования без снятия с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день снятия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2-х недельный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Представление военных билетов (временных удостоверений, выданных взамен военных билетов) военнообязанных, удостоверений граждан, подлежащих призыву на военную службу, документов первичного воинского учета, а также паспортов граждан Российской Федерации с отсутствующими в них отметками об отношении граждан к воинской обязанности в  военный комиссариат   муниципального образования для оформления постановки на воинский учет или снятия граждан с воинского учета.</w:t>
            </w:r>
            <w:proofErr w:type="gram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2-х недельный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Внесение изменений в документы первичного воинского учета сведений о гражданах.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Предоставление в  военный комиссариат  муниципального образования тетрадей по обмену информацией и именных списков граждан.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2-х недельный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Выявление</w:t>
            </w:r>
            <w:r>
              <w:rPr>
                <w:rFonts w:cs="Times New Roman CYR"/>
                <w:color w:val="FF0000"/>
                <w:sz w:val="20"/>
                <w:szCs w:val="20"/>
              </w:rPr>
              <w:t xml:space="preserve">  </w:t>
            </w:r>
            <w:r>
              <w:rPr>
                <w:rFonts w:cs="Times New Roman CYR"/>
                <w:color w:val="000000"/>
                <w:sz w:val="20"/>
                <w:szCs w:val="20"/>
              </w:rPr>
              <w:t xml:space="preserve">совместно    с    органами    внутренних    дел  и территориальными органами Федеральной миграционной службы   </w:t>
            </w:r>
            <w:r>
              <w:rPr>
                <w:rFonts w:cs="Times New Roman CYR"/>
                <w:color w:val="000000"/>
                <w:sz w:val="20"/>
                <w:szCs w:val="20"/>
              </w:rPr>
              <w:lastRenderedPageBreak/>
              <w:t>граждан, проживающих или пребывающих (на срок более 3 месяцев) на территории органа местного самоуправления и подлежащих постановке на воинский учет.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lastRenderedPageBreak/>
              <w:t>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 xml:space="preserve">Представление в  военный комиссариат </w:t>
            </w:r>
            <w:r>
              <w:rPr>
                <w:rFonts w:cs="Times New Roman CYR"/>
                <w:sz w:val="20"/>
                <w:szCs w:val="20"/>
              </w:rPr>
              <w:t>муниципального образования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 CYR"/>
                <w:color w:val="000000"/>
                <w:sz w:val="20"/>
                <w:szCs w:val="20"/>
              </w:rPr>
              <w:t>сведений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В 2-х недельный срок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Ведение учета организаций, находящихся на  территории органа местного самоуправления.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 CYR"/>
                <w:sz w:val="20"/>
                <w:szCs w:val="20"/>
              </w:rPr>
              <w:t>Постоянно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Сверка документов первичного воинского учета с документами воинского учета  организаций, а также с карточками регистрации или домовыми книгами</w:t>
            </w:r>
            <w:r>
              <w:rPr>
                <w:rFonts w:ascii="Arial Narrow" w:hAnsi="Arial Narrow" w:cs="Arial Narrow"/>
              </w:rPr>
              <w:t>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Согласно  графику сверок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10.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color w:val="000000"/>
                <w:sz w:val="20"/>
                <w:szCs w:val="20"/>
              </w:rPr>
            </w:pPr>
            <w:r>
              <w:rPr>
                <w:rFonts w:cs="Times New Roman CYR"/>
                <w:color w:val="000000"/>
                <w:sz w:val="20"/>
                <w:szCs w:val="20"/>
              </w:rPr>
              <w:t>Контроль ведения  воинского учета в организациях находящихся на  территории органа местного самоуправления.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Согласно  графику проверок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Сверка документов первичного воинского учета с документами воинского учета   военного </w:t>
            </w:r>
            <w:r>
              <w:rPr>
                <w:rFonts w:ascii="Arial Narrow" w:hAnsi="Arial Narrow" w:cs="Arial Narrow"/>
                <w:sz w:val="20"/>
                <w:szCs w:val="20"/>
              </w:rPr>
              <w:t>комиссариата муниципального образования.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Согласно графику сверок  военного комиссариата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12.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Разъяснение должностным лицам организаций и гражданам их обязанностей по воинскому учету, мобилизационной подготовке и мобилизации, установленные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При посещении гражданами ВУС, сверках и проверках организаций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13.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Обновление (замена) документов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По мере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необходимости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14.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Проверка состояния картотеки с документами первичного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Ежеквартально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15.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Ежемесячно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16.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Уничтожение документов первичного воинского учета граждан, снятых с воинского учета.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После 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сверки с  военным комиссариатом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6002FE">
        <w:tblPrEx>
          <w:tblCellMar>
            <w:top w:w="0" w:type="dxa"/>
            <w:bottom w:w="0" w:type="dxa"/>
          </w:tblCellMar>
        </w:tblPrEx>
        <w:tc>
          <w:tcPr>
            <w:tcW w:w="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17.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both"/>
              <w:rPr>
                <w:rFonts w:cs="Times New Roman CYR"/>
                <w:sz w:val="20"/>
                <w:szCs w:val="20"/>
              </w:rPr>
            </w:pPr>
            <w:r>
              <w:rPr>
                <w:rFonts w:cs="Times New Roman CYR"/>
                <w:sz w:val="20"/>
                <w:szCs w:val="20"/>
              </w:rPr>
              <w:t>Представление в  военный комиссариат муниципального образования отчета о результатах осуществления первичного воинского учета в предшествующем году.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Ежегодно,</w:t>
            </w:r>
          </w:p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 до 1 февраля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Прошкина</w:t>
            </w:r>
            <w:proofErr w:type="spellEnd"/>
            <w:r>
              <w:rPr>
                <w:rFonts w:ascii="Arial Narrow" w:hAnsi="Arial Narrow" w:cs="Arial Narrow"/>
                <w:sz w:val="20"/>
                <w:szCs w:val="20"/>
              </w:rPr>
              <w:t xml:space="preserve"> ВК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2FE" w:rsidRDefault="006002FE">
            <w:pPr>
              <w:widowControl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:rsidR="006002FE" w:rsidRDefault="006002FE" w:rsidP="006002FE">
      <w:pPr>
        <w:widowControl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6002FE" w:rsidRDefault="006002FE" w:rsidP="006002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Военно-учетный работник           _________________________  </w:t>
      </w:r>
      <w:proofErr w:type="spellStart"/>
      <w:r>
        <w:rPr>
          <w:rFonts w:ascii="Arial Narrow" w:hAnsi="Arial Narrow" w:cs="Arial Narrow"/>
          <w:b/>
          <w:bCs/>
          <w:sz w:val="20"/>
          <w:szCs w:val="20"/>
        </w:rPr>
        <w:t>В.Прошкина</w:t>
      </w:r>
      <w:proofErr w:type="spellEnd"/>
      <w:r>
        <w:rPr>
          <w:rFonts w:ascii="Arial Narrow" w:hAnsi="Arial Narrow" w:cs="Arial Narrow"/>
          <w:sz w:val="16"/>
          <w:szCs w:val="16"/>
        </w:rPr>
        <w:t xml:space="preserve">                            (подпись</w:t>
      </w:r>
      <w:proofErr w:type="gramStart"/>
      <w:r>
        <w:rPr>
          <w:rFonts w:ascii="Arial Narrow" w:hAnsi="Arial Narrow" w:cs="Arial Narrow"/>
          <w:sz w:val="16"/>
          <w:szCs w:val="16"/>
        </w:rPr>
        <w:t xml:space="preserve"> )</w:t>
      </w:r>
      <w:proofErr w:type="gramEnd"/>
    </w:p>
    <w:p w:rsidR="006002FE" w:rsidRPr="00B27EDF" w:rsidRDefault="006002FE">
      <w:pPr>
        <w:rPr>
          <w:rFonts w:ascii="Times New Roman" w:hAnsi="Times New Roman" w:cs="Times New Roman"/>
          <w:sz w:val="28"/>
          <w:szCs w:val="28"/>
        </w:rPr>
      </w:pPr>
    </w:p>
    <w:sectPr w:rsidR="006002FE" w:rsidRPr="00B27EDF" w:rsidSect="000405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6A86F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69BE"/>
    <w:rsid w:val="000405E7"/>
    <w:rsid w:val="00054C21"/>
    <w:rsid w:val="00132C60"/>
    <w:rsid w:val="004F1E26"/>
    <w:rsid w:val="006002FE"/>
    <w:rsid w:val="007E318D"/>
    <w:rsid w:val="00B27EDF"/>
    <w:rsid w:val="00B74208"/>
    <w:rsid w:val="00B97ABF"/>
    <w:rsid w:val="00BF16B8"/>
    <w:rsid w:val="00E04833"/>
    <w:rsid w:val="00EE6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5E7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405E7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0405E7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5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05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405E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ConsPlusTitle">
    <w:name w:val="ConsPlusTitle"/>
    <w:rsid w:val="00EE6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54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3972</Words>
  <Characters>22643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BUH1</cp:lastModifiedBy>
  <cp:revision>9</cp:revision>
  <cp:lastPrinted>2022-01-31T06:37:00Z</cp:lastPrinted>
  <dcterms:created xsi:type="dcterms:W3CDTF">2022-01-24T09:25:00Z</dcterms:created>
  <dcterms:modified xsi:type="dcterms:W3CDTF">2023-01-23T08:47:00Z</dcterms:modified>
</cp:coreProperties>
</file>