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Приложение </w:t>
      </w:r>
      <w:r w:rsidR="0075795B">
        <w:rPr>
          <w:rFonts w:ascii="Times New Roman" w:hAnsi="Times New Roman"/>
          <w:sz w:val="24"/>
          <w:szCs w:val="24"/>
        </w:rPr>
        <w:t>3</w:t>
      </w:r>
    </w:p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к решению Троснянского </w:t>
      </w:r>
      <w:proofErr w:type="gramStart"/>
      <w:r w:rsidRPr="00A65CEF">
        <w:rPr>
          <w:rFonts w:ascii="Times New Roman" w:hAnsi="Times New Roman"/>
          <w:sz w:val="24"/>
          <w:szCs w:val="24"/>
        </w:rPr>
        <w:t>районного</w:t>
      </w:r>
      <w:proofErr w:type="gramEnd"/>
    </w:p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Совета народных депутатов</w:t>
      </w:r>
    </w:p>
    <w:p w:rsidR="00A65CEF" w:rsidRPr="00A65CEF" w:rsidRDefault="00A65CEF" w:rsidP="00D534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от «</w:t>
      </w:r>
      <w:r w:rsidR="00D534A0">
        <w:rPr>
          <w:rFonts w:ascii="Times New Roman" w:hAnsi="Times New Roman"/>
          <w:sz w:val="24"/>
          <w:szCs w:val="24"/>
        </w:rPr>
        <w:t>____</w:t>
      </w:r>
      <w:r w:rsidRPr="00A65CEF">
        <w:rPr>
          <w:rFonts w:ascii="Times New Roman" w:hAnsi="Times New Roman"/>
          <w:sz w:val="24"/>
          <w:szCs w:val="24"/>
        </w:rPr>
        <w:t xml:space="preserve"> »</w:t>
      </w:r>
      <w:r w:rsidR="00D534A0">
        <w:rPr>
          <w:rFonts w:ascii="Times New Roman" w:hAnsi="Times New Roman"/>
          <w:sz w:val="24"/>
          <w:szCs w:val="24"/>
        </w:rPr>
        <w:t xml:space="preserve"> ____________</w:t>
      </w:r>
      <w:r w:rsidRPr="00A65CEF">
        <w:rPr>
          <w:rFonts w:ascii="Times New Roman" w:hAnsi="Times New Roman"/>
          <w:sz w:val="24"/>
          <w:szCs w:val="24"/>
        </w:rPr>
        <w:t xml:space="preserve"> 202</w:t>
      </w:r>
      <w:r w:rsidR="009544BA">
        <w:rPr>
          <w:rFonts w:ascii="Times New Roman" w:hAnsi="Times New Roman"/>
          <w:sz w:val="24"/>
          <w:szCs w:val="24"/>
        </w:rPr>
        <w:t>5</w:t>
      </w:r>
      <w:r w:rsidRPr="00A65CEF">
        <w:rPr>
          <w:rFonts w:ascii="Times New Roman" w:hAnsi="Times New Roman"/>
          <w:sz w:val="24"/>
          <w:szCs w:val="24"/>
        </w:rPr>
        <w:t xml:space="preserve"> года №  __</w:t>
      </w:r>
    </w:p>
    <w:p w:rsidR="00A65CEF" w:rsidRDefault="00A65CEF"/>
    <w:tbl>
      <w:tblPr>
        <w:tblW w:w="13477" w:type="dxa"/>
        <w:tblInd w:w="-459" w:type="dxa"/>
        <w:tblLayout w:type="fixed"/>
        <w:tblLook w:val="04A0"/>
      </w:tblPr>
      <w:tblGrid>
        <w:gridCol w:w="279"/>
        <w:gridCol w:w="3262"/>
        <w:gridCol w:w="567"/>
        <w:gridCol w:w="709"/>
        <w:gridCol w:w="709"/>
        <w:gridCol w:w="1417"/>
        <w:gridCol w:w="567"/>
        <w:gridCol w:w="567"/>
        <w:gridCol w:w="992"/>
        <w:gridCol w:w="993"/>
        <w:gridCol w:w="992"/>
        <w:gridCol w:w="1300"/>
        <w:gridCol w:w="1123"/>
      </w:tblGrid>
      <w:tr w:rsidR="00541211" w:rsidRPr="00541211" w:rsidTr="00B53E92">
        <w:trPr>
          <w:gridBefore w:val="1"/>
          <w:wBefore w:w="279" w:type="dxa"/>
          <w:trHeight w:val="570"/>
        </w:trPr>
        <w:tc>
          <w:tcPr>
            <w:tcW w:w="107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32CB" w:rsidRDefault="009E5715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Отчет об исполнении приложения 10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Ведомственная структура расходов бюджета муниципального района </w:t>
            </w:r>
            <w:r w:rsidR="00EB55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202</w:t>
            </w:r>
            <w:r w:rsidR="00954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EB552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.202</w:t>
            </w:r>
            <w:r w:rsidR="009544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D534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  <w:p w:rsidR="00D534A0" w:rsidRPr="00541211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211" w:rsidRPr="00541211" w:rsidRDefault="00541211" w:rsidP="005412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211" w:rsidRPr="00541211" w:rsidRDefault="00541211" w:rsidP="005412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34A0" w:rsidRPr="00D534A0" w:rsidTr="00B53E92">
        <w:trPr>
          <w:gridAfter w:val="2"/>
          <w:wAfter w:w="2423" w:type="dxa"/>
          <w:trHeight w:val="255"/>
        </w:trPr>
        <w:tc>
          <w:tcPr>
            <w:tcW w:w="3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D534A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</w:tr>
      <w:tr w:rsidR="002D78FC" w:rsidRPr="00D534A0" w:rsidTr="00B53E92">
        <w:trPr>
          <w:gridAfter w:val="2"/>
          <w:wAfter w:w="2423" w:type="dxa"/>
          <w:trHeight w:val="966"/>
        </w:trPr>
        <w:tc>
          <w:tcPr>
            <w:tcW w:w="3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85492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D534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78FC" w:rsidRPr="00D534A0" w:rsidRDefault="002D78FC" w:rsidP="00D534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78FC" w:rsidRPr="00D534A0" w:rsidRDefault="002D78FC" w:rsidP="00D534A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FC" w:rsidRPr="00D534A0" w:rsidRDefault="002D78FC" w:rsidP="00D534A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FC" w:rsidRPr="00D534A0" w:rsidRDefault="002D78FC" w:rsidP="00D534A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D534A0" w:rsidRPr="00D534A0" w:rsidTr="002D78FC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854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4A0" w:rsidRPr="00D534A0" w:rsidRDefault="00D534A0" w:rsidP="00D534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34A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342262,5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1500F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309354,</w:t>
            </w:r>
            <w:r w:rsidR="001500F7"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90,4</w:t>
            </w:r>
          </w:p>
        </w:tc>
      </w:tr>
      <w:tr w:rsidR="00222F7F" w:rsidRPr="009544BA" w:rsidTr="00440E4B">
        <w:trPr>
          <w:gridAfter w:val="2"/>
          <w:wAfter w:w="2423" w:type="dxa"/>
          <w:trHeight w:val="257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F214A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167192,</w:t>
            </w:r>
            <w:r w:rsidR="00F214AD"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1500F7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152810,</w:t>
            </w:r>
            <w:r w:rsidR="001500F7"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91,4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F214AD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139193,</w:t>
            </w:r>
            <w:r w:rsidR="00F214AD"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136486,7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40E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35877,0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20057,2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440E4B" w:rsidRDefault="00222F7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40E4B">
              <w:rPr>
                <w:rFonts w:ascii="Times New Roman" w:hAnsi="Times New Roman"/>
                <w:b/>
                <w:bCs/>
                <w:sz w:val="20"/>
                <w:szCs w:val="20"/>
              </w:rPr>
              <w:t>55,9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77114,0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54043,0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70,1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47119,3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41634,0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88,4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13299,4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11493,7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86,4</w:t>
            </w:r>
          </w:p>
        </w:tc>
      </w:tr>
      <w:tr w:rsidR="00222F7F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9544BA" w:rsidRDefault="00222F7F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16698,3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915,3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F7F" w:rsidRPr="00222F7F" w:rsidRDefault="00222F7F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22F7F">
              <w:rPr>
                <w:rFonts w:ascii="Times New Roman" w:hAnsi="Times New Roman"/>
                <w:bCs/>
                <w:sz w:val="20"/>
                <w:szCs w:val="20"/>
              </w:rPr>
              <w:t>5,5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25608,8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16410,5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16410,5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7161,9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6632,1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Развитие органов управления, сил и сре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дств пр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едупреждения и ликвидации чрезвычайных ситуаций и гражданской обороны"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20608,1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19525,4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эпизоотического и ветеринарно-санитарного благополучия на территории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17069,8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17069,8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4242,8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12786,0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6449,5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61002S0410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проведение рейтингового голосования по выбору общественных территорий, подлежащих </w:t>
            </w:r>
            <w:proofErr w:type="spell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багоустройству</w:t>
            </w:r>
            <w:proofErr w:type="spell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первоочередном порядке и </w:t>
            </w:r>
            <w:proofErr w:type="spellStart"/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проведение рейтингового голосования по выбору общественных территорий,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подлежащих </w:t>
            </w:r>
            <w:proofErr w:type="spell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багоустройству</w:t>
            </w:r>
            <w:proofErr w:type="spell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первоочередном порядке и </w:t>
            </w:r>
            <w:proofErr w:type="spellStart"/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22883,2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Финансирование вопросов местного значения, связанных с исполнением решения суда по приобретению благоустроенного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6500089600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18502,6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9768,9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3192,8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6827,2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здоровья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3907,2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D17991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225463,7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1500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219721,</w:t>
            </w:r>
            <w:r w:rsidR="001500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D17991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87489,1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1500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82647,</w:t>
            </w:r>
            <w:r w:rsidR="001500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121284,8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120384,1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16689,8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16689,8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3151,3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3093,8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3083,8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218785,6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212053,9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9059,7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185457,5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179799,8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"Образование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185457,5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179799,8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185457,5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179799,8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185457,5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179799,8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37052,8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37052,8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37052,8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37052,8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12464,8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10442,3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102727,4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102727,4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102727,4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102727,4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102592,9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11933,9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7594,3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Троснянского района Орловской области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6793,8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4199,8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4423,7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2659,5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на финансовое обеспечение временного социально-бытового обустройства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</w:t>
            </w:r>
            <w:proofErr w:type="spell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средений</w:t>
            </w:r>
            <w:proofErr w:type="spell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уровни реагирования, вынужденно покинувших жилые помещения и находящихся в пунктах временного размещения на территории Орловской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6500074940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18112,3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18023,8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16276,0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16187,5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10526,5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9182,8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9179,2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Троснянском районе </w:t>
            </w: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9136,8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8168,8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8168,8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8168,8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87,5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33,8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9544BA" w:rsidRPr="009544BA" w:rsidTr="009544BA">
        <w:trPr>
          <w:gridAfter w:val="2"/>
          <w:wAfter w:w="2423" w:type="dxa"/>
          <w:trHeight w:val="240"/>
        </w:trPr>
        <w:tc>
          <w:tcPr>
            <w:tcW w:w="3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4BA" w:rsidRPr="009544BA" w:rsidRDefault="009544BA" w:rsidP="00954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544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17,0</w:t>
            </w:r>
          </w:p>
        </w:tc>
      </w:tr>
    </w:tbl>
    <w:p w:rsidR="003C6F5E" w:rsidRDefault="003C6F5E"/>
    <w:sectPr w:rsidR="003C6F5E" w:rsidSect="0054121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41211"/>
    <w:rsid w:val="00131E27"/>
    <w:rsid w:val="001500F7"/>
    <w:rsid w:val="0017403C"/>
    <w:rsid w:val="001863B5"/>
    <w:rsid w:val="00222F7F"/>
    <w:rsid w:val="0024677C"/>
    <w:rsid w:val="002D78FC"/>
    <w:rsid w:val="00337C94"/>
    <w:rsid w:val="00364A63"/>
    <w:rsid w:val="003C6F5E"/>
    <w:rsid w:val="00440E4B"/>
    <w:rsid w:val="004671BF"/>
    <w:rsid w:val="004C321C"/>
    <w:rsid w:val="00534E07"/>
    <w:rsid w:val="00541211"/>
    <w:rsid w:val="005A11A5"/>
    <w:rsid w:val="006B39D1"/>
    <w:rsid w:val="006C6520"/>
    <w:rsid w:val="00702CF8"/>
    <w:rsid w:val="0075795B"/>
    <w:rsid w:val="007737FC"/>
    <w:rsid w:val="007B2B58"/>
    <w:rsid w:val="007E0F88"/>
    <w:rsid w:val="00802EE4"/>
    <w:rsid w:val="0083770A"/>
    <w:rsid w:val="008456F3"/>
    <w:rsid w:val="00854923"/>
    <w:rsid w:val="008B4897"/>
    <w:rsid w:val="0094561D"/>
    <w:rsid w:val="009544BA"/>
    <w:rsid w:val="009832CB"/>
    <w:rsid w:val="009E5715"/>
    <w:rsid w:val="009F6061"/>
    <w:rsid w:val="00A63430"/>
    <w:rsid w:val="00A65CEF"/>
    <w:rsid w:val="00AE5CD5"/>
    <w:rsid w:val="00B53E92"/>
    <w:rsid w:val="00B90EF4"/>
    <w:rsid w:val="00BE4746"/>
    <w:rsid w:val="00BF5BCB"/>
    <w:rsid w:val="00CC1740"/>
    <w:rsid w:val="00D17991"/>
    <w:rsid w:val="00D534A0"/>
    <w:rsid w:val="00D85DB2"/>
    <w:rsid w:val="00DA121D"/>
    <w:rsid w:val="00E46633"/>
    <w:rsid w:val="00EB5525"/>
    <w:rsid w:val="00F214AD"/>
    <w:rsid w:val="00F43C5E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3E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3E92"/>
    <w:rPr>
      <w:color w:val="800080"/>
      <w:u w:val="single"/>
    </w:rPr>
  </w:style>
  <w:style w:type="paragraph" w:customStyle="1" w:styleId="xl70">
    <w:name w:val="xl70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53E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75">
    <w:name w:val="xl175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76">
    <w:name w:val="xl17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78">
    <w:name w:val="xl178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79">
    <w:name w:val="xl17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0">
    <w:name w:val="xl18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"/>
    <w:rsid w:val="00B53E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96">
    <w:name w:val="xl19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7">
    <w:name w:val="xl19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8">
    <w:name w:val="xl19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0">
    <w:name w:val="xl20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1">
    <w:name w:val="xl20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203">
    <w:name w:val="xl203"/>
    <w:basedOn w:val="a"/>
    <w:rsid w:val="00B53E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06">
    <w:name w:val="xl20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07">
    <w:name w:val="xl20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208">
    <w:name w:val="xl20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8"/>
      <w:szCs w:val="18"/>
      <w:lang w:eastAsia="ru-RU"/>
    </w:rPr>
  </w:style>
  <w:style w:type="paragraph" w:customStyle="1" w:styleId="xl209">
    <w:name w:val="xl20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0">
    <w:name w:val="xl21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1">
    <w:name w:val="xl21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2A3143"/>
      <w:lang w:eastAsia="ru-RU"/>
    </w:rPr>
  </w:style>
  <w:style w:type="paragraph" w:customStyle="1" w:styleId="xl214">
    <w:name w:val="xl21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15">
    <w:name w:val="xl21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18">
    <w:name w:val="xl218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220">
    <w:name w:val="xl220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1">
    <w:name w:val="xl221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2">
    <w:name w:val="xl222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B53E9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224">
    <w:name w:val="xl224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5">
    <w:name w:val="xl225"/>
    <w:basedOn w:val="a"/>
    <w:rsid w:val="00B53E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26">
    <w:name w:val="xl226"/>
    <w:basedOn w:val="a"/>
    <w:rsid w:val="00B53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27">
    <w:name w:val="xl227"/>
    <w:basedOn w:val="a"/>
    <w:rsid w:val="00B53E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544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8">
    <w:name w:val="xl228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9">
    <w:name w:val="xl229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0">
    <w:name w:val="xl230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1">
    <w:name w:val="xl231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233">
    <w:name w:val="xl233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4">
    <w:name w:val="xl234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5">
    <w:name w:val="xl235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9544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9544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8">
    <w:name w:val="xl238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39">
    <w:name w:val="xl239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0">
    <w:name w:val="xl240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241">
    <w:name w:val="xl241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2">
    <w:name w:val="xl242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3">
    <w:name w:val="xl243"/>
    <w:basedOn w:val="a"/>
    <w:rsid w:val="009544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9544B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5">
    <w:name w:val="xl245"/>
    <w:basedOn w:val="a"/>
    <w:rsid w:val="009544B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31</Pages>
  <Words>12452</Words>
  <Characters>70981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14</cp:revision>
  <dcterms:created xsi:type="dcterms:W3CDTF">2023-10-20T13:19:00Z</dcterms:created>
  <dcterms:modified xsi:type="dcterms:W3CDTF">2025-03-26T07:59:00Z</dcterms:modified>
</cp:coreProperties>
</file>