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315D3C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E429C1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от  14 декабря </w:t>
      </w:r>
      <w:r w:rsidR="00B72FAE">
        <w:rPr>
          <w:sz w:val="20"/>
          <w:szCs w:val="20"/>
        </w:rPr>
        <w:t xml:space="preserve">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0B72DE">
        <w:rPr>
          <w:sz w:val="20"/>
          <w:szCs w:val="20"/>
        </w:rPr>
        <w:t>5</w:t>
      </w:r>
      <w:r w:rsidR="0071281E">
        <w:rPr>
          <w:sz w:val="20"/>
          <w:szCs w:val="20"/>
        </w:rPr>
        <w:t xml:space="preserve"> </w:t>
      </w:r>
      <w:r w:rsidR="00B72FAE">
        <w:rPr>
          <w:sz w:val="20"/>
          <w:szCs w:val="20"/>
        </w:rPr>
        <w:t xml:space="preserve"> г.                                                                                                 №</w:t>
      </w:r>
      <w:r>
        <w:rPr>
          <w:sz w:val="20"/>
          <w:szCs w:val="20"/>
        </w:rPr>
        <w:t xml:space="preserve"> 210-р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b/>
          <w:sz w:val="28"/>
          <w:szCs w:val="28"/>
        </w:rPr>
      </w:pPr>
      <w:r>
        <w:t xml:space="preserve"> </w:t>
      </w:r>
      <w:r w:rsidRPr="00C17D4C">
        <w:rPr>
          <w:b/>
          <w:sz w:val="28"/>
          <w:szCs w:val="28"/>
        </w:rPr>
        <w:t xml:space="preserve">Об утверждении плана </w:t>
      </w:r>
      <w:r w:rsidR="004B0372">
        <w:rPr>
          <w:b/>
          <w:sz w:val="28"/>
          <w:szCs w:val="28"/>
        </w:rPr>
        <w:t>организации</w:t>
      </w:r>
    </w:p>
    <w:p w:rsidR="00112C6D" w:rsidRPr="00C17D4C" w:rsidRDefault="00B7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AF8" w:rsidRPr="00C17D4C">
        <w:rPr>
          <w:b/>
          <w:sz w:val="28"/>
          <w:szCs w:val="28"/>
        </w:rPr>
        <w:t xml:space="preserve"> ярмарок на территории </w:t>
      </w:r>
      <w:r w:rsidR="00112C6D" w:rsidRPr="00C17D4C">
        <w:rPr>
          <w:b/>
          <w:sz w:val="28"/>
          <w:szCs w:val="28"/>
        </w:rPr>
        <w:t xml:space="preserve"> </w:t>
      </w:r>
    </w:p>
    <w:p w:rsidR="00074AF8" w:rsidRPr="00C17D4C" w:rsidRDefault="00C1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FAE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Т</w:t>
      </w:r>
      <w:r w:rsidR="00074AF8" w:rsidRPr="00C17D4C">
        <w:rPr>
          <w:b/>
          <w:sz w:val="28"/>
          <w:szCs w:val="28"/>
        </w:rPr>
        <w:t>роснянского района</w:t>
      </w:r>
      <w:r w:rsidR="00112C6D" w:rsidRPr="00C17D4C">
        <w:rPr>
          <w:b/>
          <w:sz w:val="28"/>
          <w:szCs w:val="28"/>
        </w:rPr>
        <w:t xml:space="preserve"> на 201</w:t>
      </w:r>
      <w:r w:rsidR="000B72DE">
        <w:rPr>
          <w:b/>
          <w:sz w:val="28"/>
          <w:szCs w:val="28"/>
        </w:rPr>
        <w:t>6</w:t>
      </w:r>
      <w:r w:rsidR="00112C6D" w:rsidRPr="00C17D4C">
        <w:rPr>
          <w:b/>
          <w:sz w:val="28"/>
          <w:szCs w:val="28"/>
        </w:rPr>
        <w:t xml:space="preserve"> год</w:t>
      </w:r>
    </w:p>
    <w:p w:rsidR="00112C6D" w:rsidRPr="00C17D4C" w:rsidRDefault="00112C6D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74AF8" w:rsidRPr="00C17D4C" w:rsidRDefault="002B4683" w:rsidP="00E42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 11 Ф</w:t>
      </w:r>
      <w:r w:rsidR="004B0372">
        <w:rPr>
          <w:sz w:val="28"/>
          <w:szCs w:val="28"/>
        </w:rPr>
        <w:t>едерального  закона № 381-ФЗ</w:t>
      </w:r>
      <w:r>
        <w:rPr>
          <w:sz w:val="28"/>
          <w:szCs w:val="28"/>
        </w:rPr>
        <w:t xml:space="preserve"> от 28.12.2009 года «  </w:t>
      </w:r>
      <w:r w:rsidR="00355289">
        <w:rPr>
          <w:sz w:val="28"/>
          <w:szCs w:val="28"/>
        </w:rPr>
        <w:t>О</w:t>
      </w:r>
      <w:r>
        <w:rPr>
          <w:sz w:val="28"/>
          <w:szCs w:val="28"/>
        </w:rPr>
        <w:t>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 № </w:t>
      </w:r>
      <w:r w:rsidR="00355289">
        <w:rPr>
          <w:sz w:val="28"/>
          <w:szCs w:val="28"/>
        </w:rPr>
        <w:t>68</w:t>
      </w:r>
      <w:r w:rsidR="00112C6D" w:rsidRPr="00C17D4C">
        <w:rPr>
          <w:sz w:val="28"/>
          <w:szCs w:val="28"/>
        </w:rPr>
        <w:t xml:space="preserve"> от 05.03.2011 г. « Об утверждении  </w:t>
      </w:r>
      <w:r w:rsidR="00683BC4" w:rsidRPr="00C17D4C">
        <w:rPr>
          <w:sz w:val="28"/>
          <w:szCs w:val="28"/>
        </w:rPr>
        <w:t xml:space="preserve"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 района </w:t>
      </w:r>
      <w:r w:rsidR="00E429C1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1.Утвердить план </w:t>
      </w:r>
      <w:r w:rsidR="002B4683"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201</w:t>
      </w:r>
      <w:r w:rsidR="000B72DE">
        <w:rPr>
          <w:sz w:val="28"/>
          <w:szCs w:val="28"/>
        </w:rPr>
        <w:t>6</w:t>
      </w:r>
      <w:r w:rsidR="002B4683">
        <w:rPr>
          <w:sz w:val="28"/>
          <w:szCs w:val="28"/>
        </w:rPr>
        <w:t xml:space="preserve"> год</w:t>
      </w:r>
      <w:r w:rsidR="00355289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согласно приложени</w:t>
      </w:r>
      <w:r w:rsidR="00355289">
        <w:rPr>
          <w:sz w:val="28"/>
          <w:szCs w:val="28"/>
        </w:rPr>
        <w:t>ю.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 w:rsidR="00355289">
        <w:rPr>
          <w:sz w:val="28"/>
          <w:szCs w:val="28"/>
        </w:rPr>
        <w:t>Настоящее  распоряжение вступает в силу с момента опубликования.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Контроль за выполнением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 xml:space="preserve">возложить на заместителя главы администрации </w:t>
      </w:r>
      <w:r w:rsidR="00355289">
        <w:rPr>
          <w:sz w:val="28"/>
          <w:szCs w:val="28"/>
        </w:rPr>
        <w:t xml:space="preserve"> Троснянского</w:t>
      </w:r>
      <w:r w:rsidRPr="00C17D4C">
        <w:rPr>
          <w:sz w:val="28"/>
          <w:szCs w:val="28"/>
        </w:rPr>
        <w:t xml:space="preserve"> района Борисову Л.С.</w:t>
      </w:r>
    </w:p>
    <w:p w:rsidR="00683BC4" w:rsidRPr="00C17D4C" w:rsidRDefault="00683BC4" w:rsidP="009870D6">
      <w:pPr>
        <w:ind w:firstLine="709"/>
        <w:jc w:val="both"/>
        <w:rPr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Глава администрации                                                                А.И. Насонов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74AF8"/>
    <w:rsid w:val="00074AF8"/>
    <w:rsid w:val="000B72DE"/>
    <w:rsid w:val="00112C6D"/>
    <w:rsid w:val="002139DB"/>
    <w:rsid w:val="00215B5C"/>
    <w:rsid w:val="0027259A"/>
    <w:rsid w:val="002B4683"/>
    <w:rsid w:val="00315D3C"/>
    <w:rsid w:val="00353622"/>
    <w:rsid w:val="00353EB6"/>
    <w:rsid w:val="00355289"/>
    <w:rsid w:val="003A7711"/>
    <w:rsid w:val="003F4B8E"/>
    <w:rsid w:val="00401650"/>
    <w:rsid w:val="004B0372"/>
    <w:rsid w:val="00554165"/>
    <w:rsid w:val="00556A24"/>
    <w:rsid w:val="005A47A9"/>
    <w:rsid w:val="00631F75"/>
    <w:rsid w:val="00683BC4"/>
    <w:rsid w:val="0071281E"/>
    <w:rsid w:val="008B53AA"/>
    <w:rsid w:val="008C483C"/>
    <w:rsid w:val="00975364"/>
    <w:rsid w:val="009870D6"/>
    <w:rsid w:val="00B72FAE"/>
    <w:rsid w:val="00BE0269"/>
    <w:rsid w:val="00BE7DE6"/>
    <w:rsid w:val="00C17D4C"/>
    <w:rsid w:val="00D66DC7"/>
    <w:rsid w:val="00DE49A8"/>
    <w:rsid w:val="00E270B5"/>
    <w:rsid w:val="00E429C1"/>
    <w:rsid w:val="00E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плана проведения </dc:title>
  <dc:subject/>
  <dc:creator>Тестовая версия</dc:creator>
  <cp:keywords/>
  <dc:description/>
  <cp:lastModifiedBy>Admin</cp:lastModifiedBy>
  <cp:revision>2</cp:revision>
  <cp:lastPrinted>2011-12-23T11:44:00Z</cp:lastPrinted>
  <dcterms:created xsi:type="dcterms:W3CDTF">2015-12-15T05:46:00Z</dcterms:created>
  <dcterms:modified xsi:type="dcterms:W3CDTF">2015-12-15T05:46:00Z</dcterms:modified>
</cp:coreProperties>
</file>